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20" w:rsidRPr="00CC5DA8" w:rsidRDefault="00CC5DA8" w:rsidP="00D941DF">
      <w:pPr>
        <w:pStyle w:val="10"/>
        <w:widowControl/>
        <w:spacing w:line="312" w:lineRule="auto"/>
        <w:jc w:val="center"/>
        <w:rPr>
          <w:b/>
          <w:sz w:val="30"/>
          <w:szCs w:val="30"/>
        </w:rPr>
      </w:pPr>
      <w:r w:rsidRPr="00CC5DA8">
        <w:rPr>
          <w:b/>
          <w:sz w:val="30"/>
          <w:szCs w:val="30"/>
        </w:rPr>
        <w:t>ПРИМЕРНАЯ ПРОГРАММА</w:t>
      </w:r>
      <w:r w:rsidRPr="00CC5DA8">
        <w:rPr>
          <w:b/>
          <w:sz w:val="30"/>
          <w:szCs w:val="30"/>
        </w:rPr>
        <w:br/>
        <w:t>ЭЛЕКТИВНОГО УЧЕБНОГО ПРЕДМЕТА</w:t>
      </w:r>
      <w:r w:rsidRPr="00CC5DA8">
        <w:rPr>
          <w:b/>
          <w:sz w:val="30"/>
          <w:szCs w:val="30"/>
        </w:rPr>
        <w:br/>
        <w:t>«ОСНОВЫ ЭЛЕКТРОТЕХНИКИ»</w:t>
      </w:r>
      <w:r w:rsidRPr="00CC5DA8">
        <w:rPr>
          <w:b/>
          <w:sz w:val="30"/>
          <w:szCs w:val="30"/>
        </w:rPr>
        <w:br/>
      </w:r>
      <w:r w:rsidR="004E6C89" w:rsidRPr="00CC5DA8">
        <w:rPr>
          <w:b/>
          <w:sz w:val="30"/>
          <w:szCs w:val="30"/>
        </w:rPr>
        <w:t>для общеобраз</w:t>
      </w:r>
      <w:bookmarkStart w:id="0" w:name="_GoBack"/>
      <w:bookmarkEnd w:id="0"/>
      <w:r w:rsidR="004E6C89" w:rsidRPr="00CC5DA8">
        <w:rPr>
          <w:b/>
          <w:sz w:val="30"/>
          <w:szCs w:val="30"/>
        </w:rPr>
        <w:t xml:space="preserve">овательных организаций </w:t>
      </w:r>
      <w:r w:rsidR="004E6C89">
        <w:rPr>
          <w:b/>
          <w:sz w:val="30"/>
          <w:szCs w:val="30"/>
        </w:rPr>
        <w:t>ПМР</w:t>
      </w:r>
      <w:r w:rsidR="004E6C89" w:rsidRPr="00CC5DA8">
        <w:rPr>
          <w:b/>
          <w:sz w:val="30"/>
          <w:szCs w:val="30"/>
        </w:rPr>
        <w:t>,</w:t>
      </w:r>
      <w:r w:rsidR="004E6C89" w:rsidRPr="00CC5DA8">
        <w:rPr>
          <w:b/>
          <w:sz w:val="30"/>
          <w:szCs w:val="30"/>
        </w:rPr>
        <w:br/>
        <w:t>реализующих технологический профиль. 11 класс</w:t>
      </w:r>
    </w:p>
    <w:p w:rsidR="00305620" w:rsidRPr="00500707" w:rsidRDefault="00305620" w:rsidP="00D941DF">
      <w:pPr>
        <w:pStyle w:val="10"/>
        <w:widowControl/>
        <w:spacing w:line="312" w:lineRule="auto"/>
        <w:jc w:val="both"/>
        <w:rPr>
          <w:sz w:val="28"/>
          <w:szCs w:val="28"/>
        </w:rPr>
      </w:pPr>
    </w:p>
    <w:p w:rsidR="00305620" w:rsidRPr="00500707" w:rsidRDefault="00305620" w:rsidP="00D941DF">
      <w:pPr>
        <w:pStyle w:val="10"/>
        <w:widowControl/>
        <w:spacing w:line="312" w:lineRule="auto"/>
        <w:jc w:val="both"/>
        <w:rPr>
          <w:sz w:val="26"/>
          <w:szCs w:val="26"/>
        </w:rPr>
      </w:pPr>
      <w:r w:rsidRPr="00500707">
        <w:rPr>
          <w:i/>
          <w:sz w:val="26"/>
          <w:szCs w:val="26"/>
        </w:rPr>
        <w:t>Составитель</w:t>
      </w:r>
      <w:r w:rsidRPr="00500707">
        <w:rPr>
          <w:sz w:val="26"/>
          <w:szCs w:val="26"/>
        </w:rPr>
        <w:t xml:space="preserve"> </w:t>
      </w:r>
      <w:r w:rsidRPr="00500707">
        <w:rPr>
          <w:b/>
          <w:sz w:val="26"/>
          <w:szCs w:val="26"/>
        </w:rPr>
        <w:t>А.В.</w:t>
      </w:r>
      <w:r w:rsidR="00500707" w:rsidRPr="00500707">
        <w:rPr>
          <w:b/>
          <w:sz w:val="26"/>
          <w:szCs w:val="26"/>
        </w:rPr>
        <w:t> </w:t>
      </w:r>
      <w:proofErr w:type="spellStart"/>
      <w:r w:rsidRPr="00500707">
        <w:rPr>
          <w:b/>
          <w:sz w:val="26"/>
          <w:szCs w:val="26"/>
        </w:rPr>
        <w:t>Лашкарёв</w:t>
      </w:r>
      <w:proofErr w:type="spellEnd"/>
      <w:r w:rsidRPr="00500707">
        <w:rPr>
          <w:sz w:val="26"/>
          <w:szCs w:val="26"/>
        </w:rPr>
        <w:t>, учитель физики МОУ «</w:t>
      </w:r>
      <w:proofErr w:type="spellStart"/>
      <w:r w:rsidRPr="00500707">
        <w:rPr>
          <w:sz w:val="26"/>
          <w:szCs w:val="26"/>
        </w:rPr>
        <w:t>Г</w:t>
      </w:r>
      <w:r w:rsidR="00906044" w:rsidRPr="00500707">
        <w:rPr>
          <w:sz w:val="26"/>
          <w:szCs w:val="26"/>
        </w:rPr>
        <w:t>ригориопольская</w:t>
      </w:r>
      <w:proofErr w:type="spellEnd"/>
      <w:r w:rsidR="00906044" w:rsidRPr="00500707">
        <w:rPr>
          <w:sz w:val="26"/>
          <w:szCs w:val="26"/>
        </w:rPr>
        <w:t xml:space="preserve"> </w:t>
      </w:r>
      <w:r w:rsidRPr="00500707">
        <w:rPr>
          <w:sz w:val="26"/>
          <w:szCs w:val="26"/>
        </w:rPr>
        <w:t>ОСШ №</w:t>
      </w:r>
      <w:r w:rsidR="00906044" w:rsidRPr="00500707">
        <w:rPr>
          <w:sz w:val="26"/>
          <w:szCs w:val="26"/>
        </w:rPr>
        <w:t> </w:t>
      </w:r>
      <w:r w:rsidRPr="00500707">
        <w:rPr>
          <w:sz w:val="26"/>
          <w:szCs w:val="26"/>
        </w:rPr>
        <w:t>2 им</w:t>
      </w:r>
      <w:r w:rsidR="00906044" w:rsidRPr="00500707">
        <w:rPr>
          <w:sz w:val="26"/>
          <w:szCs w:val="26"/>
        </w:rPr>
        <w:t xml:space="preserve">. </w:t>
      </w:r>
      <w:r w:rsidRPr="00500707">
        <w:rPr>
          <w:sz w:val="26"/>
          <w:szCs w:val="26"/>
        </w:rPr>
        <w:t>А.</w:t>
      </w:r>
      <w:r w:rsidR="00906044" w:rsidRPr="00500707">
        <w:rPr>
          <w:sz w:val="26"/>
          <w:szCs w:val="26"/>
        </w:rPr>
        <w:t> </w:t>
      </w:r>
      <w:proofErr w:type="spellStart"/>
      <w:r w:rsidR="00BB5F16" w:rsidRPr="00500707">
        <w:rPr>
          <w:sz w:val="26"/>
          <w:szCs w:val="26"/>
        </w:rPr>
        <w:t>Стоева</w:t>
      </w:r>
      <w:proofErr w:type="spellEnd"/>
      <w:r w:rsidR="00BB5F16" w:rsidRPr="00500707">
        <w:rPr>
          <w:sz w:val="26"/>
          <w:szCs w:val="26"/>
        </w:rPr>
        <w:t xml:space="preserve"> с лицейскими классами</w:t>
      </w:r>
      <w:r w:rsidR="00906044" w:rsidRPr="00500707">
        <w:rPr>
          <w:sz w:val="26"/>
          <w:szCs w:val="26"/>
        </w:rPr>
        <w:t>».</w:t>
      </w:r>
    </w:p>
    <w:p w:rsidR="00702B33" w:rsidRDefault="00702B33" w:rsidP="00D941DF">
      <w:pPr>
        <w:pStyle w:val="10"/>
        <w:widowControl/>
        <w:spacing w:line="312" w:lineRule="auto"/>
        <w:jc w:val="both"/>
        <w:rPr>
          <w:sz w:val="28"/>
          <w:szCs w:val="28"/>
          <w:lang w:val="en-US"/>
        </w:rPr>
      </w:pPr>
    </w:p>
    <w:p w:rsidR="00E529A3" w:rsidRPr="00E529A3" w:rsidRDefault="00E529A3" w:rsidP="00D941DF">
      <w:pPr>
        <w:pStyle w:val="10"/>
        <w:widowControl/>
        <w:spacing w:line="312" w:lineRule="auto"/>
        <w:jc w:val="both"/>
        <w:rPr>
          <w:sz w:val="28"/>
          <w:szCs w:val="28"/>
          <w:lang w:val="en-US"/>
        </w:rPr>
      </w:pPr>
    </w:p>
    <w:p w:rsidR="00305620" w:rsidRPr="00500707" w:rsidRDefault="00305620" w:rsidP="00D941DF">
      <w:pPr>
        <w:pStyle w:val="10"/>
        <w:widowControl/>
        <w:spacing w:line="312" w:lineRule="auto"/>
        <w:jc w:val="center"/>
        <w:rPr>
          <w:sz w:val="28"/>
          <w:szCs w:val="28"/>
        </w:rPr>
      </w:pPr>
      <w:r w:rsidRPr="00500707">
        <w:rPr>
          <w:b/>
          <w:sz w:val="28"/>
          <w:szCs w:val="28"/>
        </w:rPr>
        <w:t>ПОЯСНИТЕЛЬНАЯ ЗАПИСКА</w:t>
      </w:r>
    </w:p>
    <w:p w:rsidR="00305620" w:rsidRPr="00500707" w:rsidRDefault="00305620" w:rsidP="00D941DF">
      <w:pPr>
        <w:pStyle w:val="10"/>
        <w:widowControl/>
        <w:spacing w:line="312" w:lineRule="auto"/>
        <w:ind w:firstLine="567"/>
        <w:jc w:val="both"/>
        <w:rPr>
          <w:sz w:val="28"/>
          <w:szCs w:val="28"/>
        </w:rPr>
      </w:pPr>
      <w:r w:rsidRPr="00500707">
        <w:rPr>
          <w:sz w:val="28"/>
          <w:szCs w:val="28"/>
        </w:rPr>
        <w:t xml:space="preserve">Примерная программа по элективному </w:t>
      </w:r>
      <w:r w:rsidR="00B404B3" w:rsidRPr="00500707">
        <w:rPr>
          <w:sz w:val="28"/>
          <w:szCs w:val="28"/>
        </w:rPr>
        <w:t xml:space="preserve">учебному </w:t>
      </w:r>
      <w:r w:rsidRPr="00500707">
        <w:rPr>
          <w:sz w:val="28"/>
          <w:szCs w:val="28"/>
        </w:rPr>
        <w:t>предмету «Основы эле</w:t>
      </w:r>
      <w:r w:rsidRPr="00500707">
        <w:rPr>
          <w:sz w:val="28"/>
          <w:szCs w:val="28"/>
        </w:rPr>
        <w:t>к</w:t>
      </w:r>
      <w:r w:rsidRPr="00500707">
        <w:rPr>
          <w:sz w:val="28"/>
          <w:szCs w:val="28"/>
        </w:rPr>
        <w:t>тротехники»</w:t>
      </w:r>
      <w:r w:rsidR="006A43F4" w:rsidRPr="00500707">
        <w:rPr>
          <w:sz w:val="28"/>
          <w:szCs w:val="28"/>
        </w:rPr>
        <w:t xml:space="preserve"> </w:t>
      </w:r>
      <w:r w:rsidRPr="00500707">
        <w:rPr>
          <w:sz w:val="28"/>
          <w:szCs w:val="28"/>
        </w:rPr>
        <w:t>для уровня среднего (полного) общего образования составлена в</w:t>
      </w:r>
      <w:r w:rsidR="00500707" w:rsidRPr="00500707">
        <w:rPr>
          <w:sz w:val="28"/>
          <w:szCs w:val="28"/>
        </w:rPr>
        <w:t> </w:t>
      </w:r>
      <w:r w:rsidRPr="00500707">
        <w:rPr>
          <w:sz w:val="28"/>
          <w:szCs w:val="28"/>
        </w:rPr>
        <w:t>соответствии с требованиями Государственного образовательного стандарта среднего (полного) общего образования Приднестровской Молдавской Респу</w:t>
      </w:r>
      <w:r w:rsidRPr="00500707">
        <w:rPr>
          <w:sz w:val="28"/>
          <w:szCs w:val="28"/>
        </w:rPr>
        <w:t>б</w:t>
      </w:r>
      <w:r w:rsidRPr="00500707">
        <w:rPr>
          <w:sz w:val="28"/>
          <w:szCs w:val="28"/>
        </w:rPr>
        <w:t>лики.</w:t>
      </w:r>
    </w:p>
    <w:p w:rsidR="00305620" w:rsidRPr="00500707" w:rsidRDefault="00305620" w:rsidP="00D941DF">
      <w:pPr>
        <w:pStyle w:val="10"/>
        <w:widowControl/>
        <w:spacing w:line="312" w:lineRule="auto"/>
        <w:ind w:firstLine="567"/>
        <w:jc w:val="both"/>
        <w:rPr>
          <w:sz w:val="28"/>
          <w:szCs w:val="28"/>
        </w:rPr>
      </w:pPr>
      <w:r w:rsidRPr="00500707">
        <w:rPr>
          <w:sz w:val="28"/>
          <w:szCs w:val="28"/>
        </w:rPr>
        <w:t>Программа составлена на основе требований к результатам освоения о</w:t>
      </w:r>
      <w:r w:rsidRPr="00500707">
        <w:rPr>
          <w:sz w:val="28"/>
          <w:szCs w:val="28"/>
        </w:rPr>
        <w:t>с</w:t>
      </w:r>
      <w:r w:rsidRPr="00500707">
        <w:rPr>
          <w:sz w:val="28"/>
          <w:szCs w:val="28"/>
        </w:rPr>
        <w:t xml:space="preserve">новной образовательной программы среднего (полного) общего образования </w:t>
      </w:r>
      <w:r w:rsidR="006A43F4" w:rsidRPr="00500707">
        <w:rPr>
          <w:sz w:val="28"/>
          <w:szCs w:val="28"/>
        </w:rPr>
        <w:t xml:space="preserve">(ООП </w:t>
      </w:r>
      <w:proofErr w:type="gramStart"/>
      <w:r w:rsidR="006A43F4" w:rsidRPr="00500707">
        <w:rPr>
          <w:sz w:val="28"/>
          <w:szCs w:val="28"/>
        </w:rPr>
        <w:t>С(</w:t>
      </w:r>
      <w:proofErr w:type="gramEnd"/>
      <w:r w:rsidR="006A43F4" w:rsidRPr="00500707">
        <w:rPr>
          <w:sz w:val="28"/>
          <w:szCs w:val="28"/>
        </w:rPr>
        <w:t>П)ОО), представленных в Г</w:t>
      </w:r>
      <w:r w:rsidRPr="00500707">
        <w:rPr>
          <w:sz w:val="28"/>
          <w:szCs w:val="28"/>
        </w:rPr>
        <w:t>осударственном образовательном станда</w:t>
      </w:r>
      <w:r w:rsidRPr="00500707">
        <w:rPr>
          <w:sz w:val="28"/>
          <w:szCs w:val="28"/>
        </w:rPr>
        <w:t>р</w:t>
      </w:r>
      <w:r w:rsidRPr="00500707">
        <w:rPr>
          <w:sz w:val="28"/>
          <w:szCs w:val="28"/>
        </w:rPr>
        <w:t>те среднего (полного) общего образования.</w:t>
      </w:r>
    </w:p>
    <w:p w:rsidR="00305620" w:rsidRPr="00500707" w:rsidRDefault="00305620" w:rsidP="00D941DF">
      <w:pPr>
        <w:pStyle w:val="10"/>
        <w:widowControl/>
        <w:spacing w:line="312" w:lineRule="auto"/>
        <w:ind w:firstLine="567"/>
        <w:jc w:val="both"/>
        <w:rPr>
          <w:sz w:val="28"/>
          <w:szCs w:val="28"/>
        </w:rPr>
      </w:pPr>
      <w:r w:rsidRPr="00500707">
        <w:rPr>
          <w:sz w:val="28"/>
          <w:szCs w:val="28"/>
        </w:rPr>
        <w:t>В ней также учтены основные идеи и положения программы формиров</w:t>
      </w:r>
      <w:r w:rsidRPr="00500707">
        <w:rPr>
          <w:sz w:val="28"/>
          <w:szCs w:val="28"/>
        </w:rPr>
        <w:t>а</w:t>
      </w:r>
      <w:r w:rsidRPr="00500707">
        <w:rPr>
          <w:sz w:val="28"/>
          <w:szCs w:val="28"/>
        </w:rPr>
        <w:t>ния и развития универсальных учебных действий для среднего (полного) общ</w:t>
      </w:r>
      <w:r w:rsidRPr="00500707">
        <w:rPr>
          <w:sz w:val="28"/>
          <w:szCs w:val="28"/>
        </w:rPr>
        <w:t>е</w:t>
      </w:r>
      <w:r w:rsidRPr="00500707">
        <w:rPr>
          <w:sz w:val="28"/>
          <w:szCs w:val="28"/>
        </w:rPr>
        <w:t>го образования. Особенности примерной программы состоят в следующем:</w:t>
      </w:r>
    </w:p>
    <w:p w:rsidR="00305620" w:rsidRPr="00721720" w:rsidRDefault="00906044" w:rsidP="00D941D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567"/>
        <w:jc w:val="both"/>
        <w:rPr>
          <w:spacing w:val="-2"/>
          <w:sz w:val="28"/>
          <w:szCs w:val="28"/>
        </w:rPr>
      </w:pPr>
      <w:r w:rsidRPr="00721720">
        <w:rPr>
          <w:spacing w:val="-2"/>
          <w:sz w:val="28"/>
          <w:szCs w:val="28"/>
        </w:rPr>
        <w:t>1. </w:t>
      </w:r>
      <w:r w:rsidR="00305620" w:rsidRPr="00721720">
        <w:rPr>
          <w:spacing w:val="-2"/>
          <w:sz w:val="28"/>
          <w:szCs w:val="28"/>
        </w:rPr>
        <w:t xml:space="preserve">Программа элективного </w:t>
      </w:r>
      <w:r w:rsidR="00B404B3" w:rsidRPr="00721720">
        <w:rPr>
          <w:spacing w:val="-2"/>
          <w:sz w:val="28"/>
          <w:szCs w:val="28"/>
        </w:rPr>
        <w:t xml:space="preserve">учебного </w:t>
      </w:r>
      <w:r w:rsidR="00305620" w:rsidRPr="00721720">
        <w:rPr>
          <w:spacing w:val="-2"/>
          <w:sz w:val="28"/>
          <w:szCs w:val="28"/>
        </w:rPr>
        <w:t>предмета предназначена для знако</w:t>
      </w:r>
      <w:r w:rsidR="00305620" w:rsidRPr="00721720">
        <w:rPr>
          <w:spacing w:val="-2"/>
          <w:sz w:val="28"/>
          <w:szCs w:val="28"/>
        </w:rPr>
        <w:t>м</w:t>
      </w:r>
      <w:r w:rsidR="00305620" w:rsidRPr="00721720">
        <w:rPr>
          <w:spacing w:val="-2"/>
          <w:sz w:val="28"/>
          <w:szCs w:val="28"/>
        </w:rPr>
        <w:t>ства обучаемых 10</w:t>
      </w:r>
      <w:r w:rsidR="00500707" w:rsidRPr="00721720">
        <w:rPr>
          <w:spacing w:val="-2"/>
          <w:sz w:val="28"/>
          <w:szCs w:val="28"/>
        </w:rPr>
        <w:t> </w:t>
      </w:r>
      <w:r w:rsidR="00AD691A" w:rsidRPr="00721720">
        <w:rPr>
          <w:spacing w:val="-2"/>
          <w:sz w:val="28"/>
          <w:szCs w:val="28"/>
        </w:rPr>
        <w:t>(</w:t>
      </w:r>
      <w:r w:rsidR="00305620" w:rsidRPr="00721720">
        <w:rPr>
          <w:spacing w:val="-2"/>
          <w:sz w:val="28"/>
          <w:szCs w:val="28"/>
        </w:rPr>
        <w:t>11</w:t>
      </w:r>
      <w:r w:rsidR="00AD691A" w:rsidRPr="00721720">
        <w:rPr>
          <w:spacing w:val="-2"/>
          <w:sz w:val="28"/>
          <w:szCs w:val="28"/>
        </w:rPr>
        <w:t>)</w:t>
      </w:r>
      <w:r w:rsidR="00305620" w:rsidRPr="00721720">
        <w:rPr>
          <w:spacing w:val="-2"/>
          <w:sz w:val="28"/>
          <w:szCs w:val="28"/>
        </w:rPr>
        <w:t xml:space="preserve"> классов технологического профиля обучения с элемент</w:t>
      </w:r>
      <w:r w:rsidR="00305620" w:rsidRPr="00721720">
        <w:rPr>
          <w:spacing w:val="-2"/>
          <w:sz w:val="28"/>
          <w:szCs w:val="28"/>
        </w:rPr>
        <w:t>а</w:t>
      </w:r>
      <w:r w:rsidR="00305620" w:rsidRPr="00721720">
        <w:rPr>
          <w:spacing w:val="-2"/>
          <w:sz w:val="28"/>
          <w:szCs w:val="28"/>
        </w:rPr>
        <w:t>ми современной электротехники, не дублируя школьную программу. Электи</w:t>
      </w:r>
      <w:r w:rsidR="00305620" w:rsidRPr="00721720">
        <w:rPr>
          <w:spacing w:val="-2"/>
          <w:sz w:val="28"/>
          <w:szCs w:val="28"/>
        </w:rPr>
        <w:t>в</w:t>
      </w:r>
      <w:r w:rsidR="00305620" w:rsidRPr="00721720">
        <w:rPr>
          <w:spacing w:val="-2"/>
          <w:sz w:val="28"/>
          <w:szCs w:val="28"/>
        </w:rPr>
        <w:t xml:space="preserve">ный </w:t>
      </w:r>
      <w:r w:rsidR="00B404B3" w:rsidRPr="00721720">
        <w:rPr>
          <w:spacing w:val="-2"/>
          <w:sz w:val="28"/>
          <w:szCs w:val="28"/>
        </w:rPr>
        <w:t xml:space="preserve">учебный </w:t>
      </w:r>
      <w:r w:rsidR="00AD691A" w:rsidRPr="00721720">
        <w:rPr>
          <w:spacing w:val="-2"/>
          <w:sz w:val="28"/>
          <w:szCs w:val="28"/>
        </w:rPr>
        <w:t>предмет</w:t>
      </w:r>
      <w:r w:rsidR="00305620" w:rsidRPr="00721720">
        <w:rPr>
          <w:spacing w:val="-2"/>
          <w:sz w:val="28"/>
          <w:szCs w:val="28"/>
        </w:rPr>
        <w:t xml:space="preserve"> «Основы электротехники» углубляет и расширяет знания по теме «Электродинамика». Одним из важнейших требований к школе является ориентация образования не только на усвоение учащимися определенной суммы знаний, но и на развитие его личности, познавательных способностей, успешной социализации в обществе и активной адаптации на рынке труда.</w:t>
      </w:r>
    </w:p>
    <w:p w:rsidR="00305620" w:rsidRPr="00500707" w:rsidRDefault="00906044" w:rsidP="00D941D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567"/>
        <w:jc w:val="both"/>
        <w:rPr>
          <w:sz w:val="28"/>
          <w:szCs w:val="28"/>
        </w:rPr>
      </w:pPr>
      <w:r w:rsidRPr="00500707">
        <w:rPr>
          <w:sz w:val="28"/>
          <w:szCs w:val="28"/>
        </w:rPr>
        <w:t>2. </w:t>
      </w:r>
      <w:r w:rsidR="00AD691A" w:rsidRPr="00500707">
        <w:rPr>
          <w:sz w:val="28"/>
          <w:szCs w:val="28"/>
        </w:rPr>
        <w:t xml:space="preserve">Элективный </w:t>
      </w:r>
      <w:r w:rsidR="00B404B3" w:rsidRPr="00500707">
        <w:rPr>
          <w:sz w:val="28"/>
          <w:szCs w:val="28"/>
        </w:rPr>
        <w:t xml:space="preserve">учебный </w:t>
      </w:r>
      <w:r w:rsidR="00AD691A" w:rsidRPr="00500707">
        <w:rPr>
          <w:sz w:val="28"/>
          <w:szCs w:val="28"/>
        </w:rPr>
        <w:t xml:space="preserve">предмет </w:t>
      </w:r>
      <w:r w:rsidR="00305620" w:rsidRPr="00500707">
        <w:rPr>
          <w:sz w:val="28"/>
          <w:szCs w:val="28"/>
        </w:rPr>
        <w:t>«Основы электротехники» предназначен для старшеклассников, выбравших специализацию, связанную с углубленным изучением физики.</w:t>
      </w:r>
      <w:r w:rsidR="003F229D" w:rsidRPr="00500707">
        <w:rPr>
          <w:sz w:val="28"/>
          <w:szCs w:val="28"/>
        </w:rPr>
        <w:t xml:space="preserve"> </w:t>
      </w:r>
      <w:r w:rsidR="00AD691A" w:rsidRPr="00500707">
        <w:rPr>
          <w:sz w:val="28"/>
          <w:szCs w:val="28"/>
        </w:rPr>
        <w:t>Предмет</w:t>
      </w:r>
      <w:r w:rsidR="00305620" w:rsidRPr="00500707">
        <w:rPr>
          <w:sz w:val="28"/>
          <w:szCs w:val="28"/>
        </w:rPr>
        <w:t xml:space="preserve"> ориентирован на развитие у учащихся познав</w:t>
      </w:r>
      <w:r w:rsidR="00305620" w:rsidRPr="00500707">
        <w:rPr>
          <w:sz w:val="28"/>
          <w:szCs w:val="28"/>
        </w:rPr>
        <w:t>а</w:t>
      </w:r>
      <w:r w:rsidR="00305620" w:rsidRPr="00500707">
        <w:rPr>
          <w:sz w:val="28"/>
          <w:szCs w:val="28"/>
        </w:rPr>
        <w:lastRenderedPageBreak/>
        <w:t>тельного интереса и желани</w:t>
      </w:r>
      <w:r w:rsidRPr="00500707">
        <w:rPr>
          <w:sz w:val="28"/>
          <w:szCs w:val="28"/>
        </w:rPr>
        <w:t>я</w:t>
      </w:r>
      <w:r w:rsidR="00305620" w:rsidRPr="00500707">
        <w:rPr>
          <w:sz w:val="28"/>
          <w:szCs w:val="28"/>
        </w:rPr>
        <w:t xml:space="preserve"> приобрести знания, умения и навыки по вопросам, связанным с электротехникой и автоматикой. Это объясняется повышенными требованиями к знаниям выпускников, поступающих в технические вузы. </w:t>
      </w:r>
      <w:r w:rsidR="00981D31" w:rsidRPr="00500707">
        <w:rPr>
          <w:sz w:val="28"/>
          <w:szCs w:val="28"/>
        </w:rPr>
        <w:t xml:space="preserve">Предмет </w:t>
      </w:r>
      <w:r w:rsidR="00305620" w:rsidRPr="00500707">
        <w:rPr>
          <w:sz w:val="28"/>
          <w:szCs w:val="28"/>
        </w:rPr>
        <w:t>«Основы электротехники» позволяет ознакомить учащихся с физич</w:t>
      </w:r>
      <w:r w:rsidR="00305620" w:rsidRPr="00500707">
        <w:rPr>
          <w:sz w:val="28"/>
          <w:szCs w:val="28"/>
        </w:rPr>
        <w:t>е</w:t>
      </w:r>
      <w:r w:rsidR="00305620" w:rsidRPr="00500707">
        <w:rPr>
          <w:sz w:val="28"/>
          <w:szCs w:val="28"/>
        </w:rPr>
        <w:t>скими принципами действия электротехнических приборов и устройств, прио</w:t>
      </w:r>
      <w:r w:rsidR="00305620" w:rsidRPr="00500707">
        <w:rPr>
          <w:sz w:val="28"/>
          <w:szCs w:val="28"/>
        </w:rPr>
        <w:t>б</w:t>
      </w:r>
      <w:r w:rsidR="00305620" w:rsidRPr="00500707">
        <w:rPr>
          <w:sz w:val="28"/>
          <w:szCs w:val="28"/>
        </w:rPr>
        <w:t>рести навыки расчетов элементарных схем, монтажа электрических цепей и и</w:t>
      </w:r>
      <w:r w:rsidR="00305620" w:rsidRPr="00500707">
        <w:rPr>
          <w:sz w:val="28"/>
          <w:szCs w:val="28"/>
        </w:rPr>
        <w:t>с</w:t>
      </w:r>
      <w:r w:rsidR="00305620" w:rsidRPr="00500707">
        <w:rPr>
          <w:sz w:val="28"/>
          <w:szCs w:val="28"/>
        </w:rPr>
        <w:t>пытания. Значительное количество учебного времени отведено для решения расчетных задач и практических работ.</w:t>
      </w:r>
    </w:p>
    <w:p w:rsidR="006A43F4" w:rsidRPr="004E4B95" w:rsidRDefault="006A43F4" w:rsidP="00D941DF">
      <w:pPr>
        <w:pStyle w:val="10"/>
        <w:widowControl/>
        <w:spacing w:line="312" w:lineRule="auto"/>
        <w:ind w:firstLine="567"/>
        <w:jc w:val="both"/>
        <w:rPr>
          <w:sz w:val="28"/>
          <w:szCs w:val="28"/>
        </w:rPr>
      </w:pPr>
    </w:p>
    <w:p w:rsidR="00E529A3" w:rsidRPr="004E4B95" w:rsidRDefault="00E529A3" w:rsidP="00D941DF">
      <w:pPr>
        <w:pStyle w:val="10"/>
        <w:widowControl/>
        <w:spacing w:line="312" w:lineRule="auto"/>
        <w:ind w:firstLine="567"/>
        <w:jc w:val="both"/>
        <w:rPr>
          <w:sz w:val="28"/>
          <w:szCs w:val="28"/>
        </w:rPr>
      </w:pPr>
    </w:p>
    <w:p w:rsidR="00305620" w:rsidRPr="00500707" w:rsidRDefault="00305620" w:rsidP="00D941DF">
      <w:pPr>
        <w:pStyle w:val="10"/>
        <w:widowControl/>
        <w:spacing w:line="312" w:lineRule="auto"/>
        <w:jc w:val="center"/>
        <w:rPr>
          <w:b/>
          <w:sz w:val="28"/>
          <w:szCs w:val="28"/>
        </w:rPr>
      </w:pPr>
      <w:r w:rsidRPr="00500707">
        <w:rPr>
          <w:b/>
          <w:sz w:val="28"/>
          <w:szCs w:val="28"/>
        </w:rPr>
        <w:t>ОБЩАЯ ХАРАКТЕРИСТИКА</w:t>
      </w:r>
      <w:r w:rsidR="00500707">
        <w:rPr>
          <w:b/>
          <w:sz w:val="28"/>
          <w:szCs w:val="28"/>
        </w:rPr>
        <w:br/>
      </w:r>
      <w:r w:rsidRPr="00500707">
        <w:rPr>
          <w:b/>
          <w:sz w:val="28"/>
          <w:szCs w:val="28"/>
        </w:rPr>
        <w:t xml:space="preserve">ЭЛЕКТИВНОГО </w:t>
      </w:r>
      <w:r w:rsidR="00B404B3" w:rsidRPr="00500707">
        <w:rPr>
          <w:b/>
          <w:sz w:val="28"/>
          <w:szCs w:val="28"/>
        </w:rPr>
        <w:t>УЧЕБНОГО</w:t>
      </w:r>
      <w:r w:rsidR="00B404B3" w:rsidRPr="00500707">
        <w:rPr>
          <w:sz w:val="28"/>
          <w:szCs w:val="28"/>
        </w:rPr>
        <w:t xml:space="preserve"> </w:t>
      </w:r>
      <w:r w:rsidR="00702B33" w:rsidRPr="00500707">
        <w:rPr>
          <w:b/>
          <w:sz w:val="28"/>
          <w:szCs w:val="28"/>
        </w:rPr>
        <w:t>П</w:t>
      </w:r>
      <w:r w:rsidRPr="00500707">
        <w:rPr>
          <w:b/>
          <w:sz w:val="28"/>
          <w:szCs w:val="28"/>
        </w:rPr>
        <w:t>РЕДМЕТА</w:t>
      </w:r>
      <w:r w:rsidR="00500707">
        <w:rPr>
          <w:b/>
          <w:sz w:val="28"/>
          <w:szCs w:val="28"/>
        </w:rPr>
        <w:br/>
      </w:r>
      <w:r w:rsidRPr="00500707">
        <w:rPr>
          <w:b/>
          <w:sz w:val="28"/>
          <w:szCs w:val="28"/>
        </w:rPr>
        <w:t>«ОСНОВЫ ЭЛЕКТРОТЕХНИКИ»</w:t>
      </w:r>
    </w:p>
    <w:p w:rsidR="0055199E" w:rsidRPr="00500707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Программа элективного учебного предмета «Осн</w:t>
      </w:r>
      <w:r w:rsidR="00702B33" w:rsidRPr="00500707">
        <w:rPr>
          <w:rFonts w:ascii="Times New Roman" w:hAnsi="Times New Roman" w:cs="Times New Roman"/>
          <w:sz w:val="28"/>
          <w:szCs w:val="28"/>
        </w:rPr>
        <w:t>овы электротехники» включает 13</w:t>
      </w:r>
      <w:r w:rsidRPr="00500707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55199E" w:rsidRDefault="0055199E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</w:rPr>
        <w:t>Введение в электротехнику.</w:t>
      </w:r>
      <w:r w:rsidR="00702B33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Исторический аспект развития электроте</w:t>
      </w: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х</w:t>
      </w: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ники</w:t>
      </w:r>
      <w:r w:rsidR="00702B33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721720" w:rsidRPr="00500707" w:rsidRDefault="00721720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</w:rPr>
        <w:t>Раздел 1</w:t>
      </w:r>
      <w:r w:rsidR="00981D31" w:rsidRPr="00500707">
        <w:rPr>
          <w:rFonts w:ascii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hAnsi="Times New Roman" w:cs="Times New Roman"/>
          <w:b/>
          <w:sz w:val="28"/>
          <w:szCs w:val="28"/>
        </w:rPr>
        <w:t xml:space="preserve"> Основные полож</w:t>
      </w:r>
      <w:r w:rsidR="000C482F" w:rsidRPr="00500707">
        <w:rPr>
          <w:rFonts w:ascii="Times New Roman" w:hAnsi="Times New Roman" w:cs="Times New Roman"/>
          <w:b/>
          <w:sz w:val="28"/>
          <w:szCs w:val="28"/>
        </w:rPr>
        <w:t>ения теории электрических цепей</w:t>
      </w:r>
    </w:p>
    <w:p w:rsidR="0055199E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 xml:space="preserve">Ток. </w:t>
      </w:r>
      <w:r w:rsidR="00B404B3" w:rsidRPr="00500707">
        <w:rPr>
          <w:rFonts w:ascii="Times New Roman" w:hAnsi="Times New Roman" w:cs="Times New Roman"/>
          <w:sz w:val="28"/>
          <w:szCs w:val="28"/>
        </w:rPr>
        <w:t>ЭДС</w:t>
      </w:r>
      <w:r w:rsidRPr="00500707">
        <w:rPr>
          <w:rFonts w:ascii="Times New Roman" w:hAnsi="Times New Roman" w:cs="Times New Roman"/>
          <w:sz w:val="28"/>
          <w:szCs w:val="28"/>
        </w:rPr>
        <w:t>. Напряжение в электрической цепи. Схемы замещения. Эквив</w:t>
      </w:r>
      <w:r w:rsidRPr="00500707">
        <w:rPr>
          <w:rFonts w:ascii="Times New Roman" w:hAnsi="Times New Roman" w:cs="Times New Roman"/>
          <w:sz w:val="28"/>
          <w:szCs w:val="28"/>
        </w:rPr>
        <w:t>а</w:t>
      </w:r>
      <w:r w:rsidRPr="00500707">
        <w:rPr>
          <w:rFonts w:ascii="Times New Roman" w:hAnsi="Times New Roman" w:cs="Times New Roman"/>
          <w:sz w:val="28"/>
          <w:szCs w:val="28"/>
        </w:rPr>
        <w:t>лентные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схемы источников электрической энергии. Мощность в цепи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с исто</w:t>
      </w:r>
      <w:r w:rsidRPr="00500707">
        <w:rPr>
          <w:rFonts w:ascii="Times New Roman" w:hAnsi="Times New Roman" w:cs="Times New Roman"/>
          <w:sz w:val="28"/>
          <w:szCs w:val="28"/>
        </w:rPr>
        <w:t>ч</w:t>
      </w:r>
      <w:r w:rsidRPr="00500707">
        <w:rPr>
          <w:rFonts w:ascii="Times New Roman" w:hAnsi="Times New Roman" w:cs="Times New Roman"/>
          <w:sz w:val="28"/>
          <w:szCs w:val="28"/>
        </w:rPr>
        <w:t>ником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ЭДС. Классический метод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анализа и расч</w:t>
      </w:r>
      <w:r w:rsidR="00721720">
        <w:rPr>
          <w:rFonts w:ascii="Times New Roman" w:hAnsi="Times New Roman" w:cs="Times New Roman"/>
          <w:sz w:val="28"/>
          <w:szCs w:val="28"/>
        </w:rPr>
        <w:t>е</w:t>
      </w:r>
      <w:r w:rsidRPr="00500707">
        <w:rPr>
          <w:rFonts w:ascii="Times New Roman" w:hAnsi="Times New Roman" w:cs="Times New Roman"/>
          <w:sz w:val="28"/>
          <w:szCs w:val="28"/>
        </w:rPr>
        <w:t>та электрических цепей.</w:t>
      </w:r>
    </w:p>
    <w:p w:rsidR="00721720" w:rsidRPr="00500707" w:rsidRDefault="00721720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D7694" w:rsidRPr="00500707">
        <w:rPr>
          <w:rFonts w:ascii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hAnsi="Times New Roman" w:cs="Times New Roman"/>
          <w:b/>
          <w:sz w:val="28"/>
          <w:szCs w:val="28"/>
        </w:rPr>
        <w:t xml:space="preserve"> Элек</w:t>
      </w:r>
      <w:r w:rsidR="00721720">
        <w:rPr>
          <w:rFonts w:ascii="Times New Roman" w:hAnsi="Times New Roman" w:cs="Times New Roman"/>
          <w:b/>
          <w:sz w:val="28"/>
          <w:szCs w:val="28"/>
        </w:rPr>
        <w:t>трические цепи переменного тока</w:t>
      </w:r>
    </w:p>
    <w:p w:rsidR="0055199E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Пассивные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элементы цепей переменного тока. Описание цепей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переменн</w:t>
      </w:r>
      <w:r w:rsidRPr="00500707">
        <w:rPr>
          <w:rFonts w:ascii="Times New Roman" w:hAnsi="Times New Roman" w:cs="Times New Roman"/>
          <w:sz w:val="28"/>
          <w:szCs w:val="28"/>
        </w:rPr>
        <w:t>о</w:t>
      </w:r>
      <w:r w:rsidRPr="00500707">
        <w:rPr>
          <w:rFonts w:ascii="Times New Roman" w:hAnsi="Times New Roman" w:cs="Times New Roman"/>
          <w:sz w:val="28"/>
          <w:szCs w:val="28"/>
        </w:rPr>
        <w:t>го тока с помощью линейных интегро-дифференциальных уравнений. Мо</w:t>
      </w:r>
      <w:r w:rsidRPr="00500707">
        <w:rPr>
          <w:rFonts w:ascii="Times New Roman" w:hAnsi="Times New Roman" w:cs="Times New Roman"/>
          <w:sz w:val="28"/>
          <w:szCs w:val="28"/>
        </w:rPr>
        <w:t>щ</w:t>
      </w:r>
      <w:r w:rsidRPr="00500707">
        <w:rPr>
          <w:rFonts w:ascii="Times New Roman" w:hAnsi="Times New Roman" w:cs="Times New Roman"/>
          <w:sz w:val="28"/>
          <w:szCs w:val="28"/>
        </w:rPr>
        <w:t>ность в цепи синусоидального тока.</w:t>
      </w:r>
      <w:r w:rsidR="008D7694" w:rsidRPr="00500707">
        <w:rPr>
          <w:rFonts w:ascii="Times New Roman" w:hAnsi="Times New Roman" w:cs="Times New Roman"/>
          <w:sz w:val="28"/>
          <w:szCs w:val="28"/>
        </w:rPr>
        <w:t xml:space="preserve"> Многофазные электрические цепи</w:t>
      </w:r>
      <w:r w:rsidRPr="00500707">
        <w:rPr>
          <w:rFonts w:ascii="Times New Roman" w:hAnsi="Times New Roman" w:cs="Times New Roman"/>
          <w:sz w:val="28"/>
          <w:szCs w:val="28"/>
        </w:rPr>
        <w:t>.</w:t>
      </w:r>
    </w:p>
    <w:p w:rsidR="00721720" w:rsidRPr="00500707" w:rsidRDefault="00721720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019" w:rsidRPr="00500707" w:rsidRDefault="0055199E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E76019"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>Трехфазные электрические цепи</w:t>
      </w:r>
    </w:p>
    <w:p w:rsidR="00D941DF" w:rsidRDefault="00E76019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хфазная система. Соединение звездой. Соединение треугольником. Мощность 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хфазных систем и е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измерение. Сравнение 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хфазных и </w:t>
      </w:r>
      <w:proofErr w:type="gramStart"/>
      <w:r w:rsidRPr="00500707">
        <w:rPr>
          <w:rFonts w:ascii="Times New Roman" w:eastAsia="Times New Roman" w:hAnsi="Times New Roman" w:cs="Times New Roman"/>
          <w:sz w:val="28"/>
          <w:szCs w:val="28"/>
        </w:rPr>
        <w:t>одн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фазной</w:t>
      </w:r>
      <w:proofErr w:type="gramEnd"/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систем. Мощность 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хфазного тока. 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хфазный генератор. Соедин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ние обмоток генератора. Включение нагрузки в сеть трехфазного тока.</w:t>
      </w:r>
      <w:r w:rsidR="00D941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199E" w:rsidRPr="00500707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="008D7694" w:rsidRPr="00500707">
        <w:rPr>
          <w:rFonts w:ascii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hAnsi="Times New Roman" w:cs="Times New Roman"/>
          <w:b/>
          <w:sz w:val="28"/>
          <w:szCs w:val="28"/>
        </w:rPr>
        <w:t xml:space="preserve"> Переходные</w:t>
      </w:r>
      <w:r w:rsidR="008D7694" w:rsidRPr="00500707">
        <w:rPr>
          <w:rFonts w:ascii="Times New Roman" w:hAnsi="Times New Roman" w:cs="Times New Roman"/>
          <w:b/>
          <w:sz w:val="28"/>
          <w:szCs w:val="28"/>
        </w:rPr>
        <w:t xml:space="preserve"> процессы в электрических цепях</w:t>
      </w:r>
    </w:p>
    <w:p w:rsidR="0055199E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Ступенчатая функция. Единичная импульсная функция. Переходные и и</w:t>
      </w:r>
      <w:r w:rsidRPr="00500707">
        <w:rPr>
          <w:rFonts w:ascii="Times New Roman" w:hAnsi="Times New Roman" w:cs="Times New Roman"/>
          <w:sz w:val="28"/>
          <w:szCs w:val="28"/>
        </w:rPr>
        <w:t>м</w:t>
      </w:r>
      <w:r w:rsidRPr="00500707">
        <w:rPr>
          <w:rFonts w:ascii="Times New Roman" w:hAnsi="Times New Roman" w:cs="Times New Roman"/>
          <w:sz w:val="28"/>
          <w:szCs w:val="28"/>
        </w:rPr>
        <w:t>пульсные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характеристики цепей. Электрические цепи для передачи импуль</w:t>
      </w:r>
      <w:r w:rsidRPr="00500707">
        <w:rPr>
          <w:rFonts w:ascii="Times New Roman" w:hAnsi="Times New Roman" w:cs="Times New Roman"/>
          <w:sz w:val="28"/>
          <w:szCs w:val="28"/>
        </w:rPr>
        <w:t>с</w:t>
      </w:r>
      <w:r w:rsidRPr="00500707">
        <w:rPr>
          <w:rFonts w:ascii="Times New Roman" w:hAnsi="Times New Roman" w:cs="Times New Roman"/>
          <w:sz w:val="28"/>
          <w:szCs w:val="28"/>
        </w:rPr>
        <w:t>ных сигналов.</w:t>
      </w:r>
    </w:p>
    <w:p w:rsidR="00721720" w:rsidRPr="00500707" w:rsidRDefault="00721720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</w:rPr>
        <w:t>Раздел 5</w:t>
      </w:r>
      <w:r w:rsidR="008D7694" w:rsidRPr="00500707">
        <w:rPr>
          <w:rFonts w:ascii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694" w:rsidRPr="00500707">
        <w:rPr>
          <w:rFonts w:ascii="Times New Roman" w:hAnsi="Times New Roman" w:cs="Times New Roman"/>
          <w:b/>
          <w:sz w:val="28"/>
          <w:szCs w:val="28"/>
        </w:rPr>
        <w:t>Магнитные цепи и трансформаторы</w:t>
      </w:r>
    </w:p>
    <w:p w:rsidR="0055199E" w:rsidRDefault="0055199E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 xml:space="preserve">Основные понятия магнитной цепи. Трансформаторы. </w:t>
      </w:r>
      <w:proofErr w:type="spellStart"/>
      <w:r w:rsidRPr="00500707">
        <w:rPr>
          <w:rFonts w:ascii="Times New Roman" w:hAnsi="Times New Roman" w:cs="Times New Roman"/>
          <w:sz w:val="28"/>
          <w:szCs w:val="28"/>
        </w:rPr>
        <w:t>Безобмоточные</w:t>
      </w:r>
      <w:proofErr w:type="spellEnd"/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трансформаторы.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Формула </w:t>
      </w:r>
      <w:proofErr w:type="gramStart"/>
      <w:r w:rsidRPr="00500707">
        <w:rPr>
          <w:rFonts w:ascii="Times New Roman" w:eastAsia="Times New Roman" w:hAnsi="Times New Roman" w:cs="Times New Roman"/>
          <w:sz w:val="28"/>
          <w:szCs w:val="28"/>
        </w:rPr>
        <w:t>трансформаторной</w:t>
      </w:r>
      <w:proofErr w:type="gramEnd"/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ЭДС. Трехфазные трансформ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торы и трансформаторы специального назначения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(автотрансформаторы, изм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рительные трансформаторы)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Электропривод.</w:t>
      </w:r>
    </w:p>
    <w:p w:rsidR="00721720" w:rsidRPr="00500707" w:rsidRDefault="00721720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19" w:rsidRPr="00500707" w:rsidRDefault="0055199E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</w:t>
      </w:r>
      <w:r w:rsidR="008D7694" w:rsidRPr="0050070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3F229D" w:rsidRPr="0050070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E76019" w:rsidRPr="00500707">
        <w:rPr>
          <w:rFonts w:ascii="Times New Roman" w:hAnsi="Times New Roman" w:cs="Times New Roman"/>
          <w:b/>
          <w:sz w:val="28"/>
          <w:szCs w:val="28"/>
        </w:rPr>
        <w:t>Общие мето</w:t>
      </w:r>
      <w:r w:rsidR="00721720">
        <w:rPr>
          <w:rFonts w:ascii="Times New Roman" w:hAnsi="Times New Roman" w:cs="Times New Roman"/>
          <w:b/>
          <w:sz w:val="28"/>
          <w:szCs w:val="28"/>
        </w:rPr>
        <w:t>ды описания электрических цепей</w:t>
      </w:r>
    </w:p>
    <w:p w:rsidR="0055199E" w:rsidRDefault="00E76019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Частотные характеристики электрической цепи. Описание электрических цепей на основе передаточных функций.</w:t>
      </w:r>
      <w:r w:rsidR="008D7694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Электрические фильтры. Представл</w:t>
      </w:r>
      <w:r w:rsidRPr="00500707">
        <w:rPr>
          <w:rFonts w:ascii="Times New Roman" w:hAnsi="Times New Roman" w:cs="Times New Roman"/>
          <w:sz w:val="28"/>
          <w:szCs w:val="28"/>
        </w:rPr>
        <w:t>е</w:t>
      </w:r>
      <w:r w:rsidRPr="00500707">
        <w:rPr>
          <w:rFonts w:ascii="Times New Roman" w:hAnsi="Times New Roman" w:cs="Times New Roman"/>
          <w:sz w:val="28"/>
          <w:szCs w:val="28"/>
        </w:rPr>
        <w:t>ние электрической цепи в виде двухполюс</w:t>
      </w:r>
      <w:r w:rsidR="008D7694" w:rsidRPr="00500707">
        <w:rPr>
          <w:rFonts w:ascii="Times New Roman" w:hAnsi="Times New Roman" w:cs="Times New Roman"/>
          <w:sz w:val="28"/>
          <w:szCs w:val="28"/>
        </w:rPr>
        <w:t>ника</w:t>
      </w:r>
      <w:r w:rsidRPr="00500707">
        <w:rPr>
          <w:rFonts w:ascii="Times New Roman" w:hAnsi="Times New Roman" w:cs="Times New Roman"/>
          <w:sz w:val="28"/>
          <w:szCs w:val="28"/>
        </w:rPr>
        <w:t>.</w:t>
      </w:r>
      <w:r w:rsidR="008D7694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Четыр</w:t>
      </w:r>
      <w:r w:rsidR="00721720">
        <w:rPr>
          <w:rFonts w:ascii="Times New Roman" w:hAnsi="Times New Roman" w:cs="Times New Roman"/>
          <w:sz w:val="28"/>
          <w:szCs w:val="28"/>
        </w:rPr>
        <w:t>е</w:t>
      </w:r>
      <w:r w:rsidRPr="00500707">
        <w:rPr>
          <w:rFonts w:ascii="Times New Roman" w:hAnsi="Times New Roman" w:cs="Times New Roman"/>
          <w:sz w:val="28"/>
          <w:szCs w:val="28"/>
        </w:rPr>
        <w:t>хполюсник в электрич</w:t>
      </w:r>
      <w:r w:rsidRPr="00500707">
        <w:rPr>
          <w:rFonts w:ascii="Times New Roman" w:hAnsi="Times New Roman" w:cs="Times New Roman"/>
          <w:sz w:val="28"/>
          <w:szCs w:val="28"/>
        </w:rPr>
        <w:t>е</w:t>
      </w:r>
      <w:r w:rsidRPr="00500707">
        <w:rPr>
          <w:rFonts w:ascii="Times New Roman" w:hAnsi="Times New Roman" w:cs="Times New Roman"/>
          <w:sz w:val="28"/>
          <w:szCs w:val="28"/>
        </w:rPr>
        <w:t>ской цепи. Эквивалентные схемы четырёхполюсника. «Экзотические» чет</w:t>
      </w:r>
      <w:r w:rsidRPr="00500707">
        <w:rPr>
          <w:rFonts w:ascii="Times New Roman" w:hAnsi="Times New Roman" w:cs="Times New Roman"/>
          <w:sz w:val="28"/>
          <w:szCs w:val="28"/>
        </w:rPr>
        <w:t>ы</w:t>
      </w:r>
      <w:r w:rsidRPr="00500707">
        <w:rPr>
          <w:rFonts w:ascii="Times New Roman" w:hAnsi="Times New Roman" w:cs="Times New Roman"/>
          <w:sz w:val="28"/>
          <w:szCs w:val="28"/>
        </w:rPr>
        <w:t>р</w:t>
      </w:r>
      <w:r w:rsidR="00721720">
        <w:rPr>
          <w:rFonts w:ascii="Times New Roman" w:hAnsi="Times New Roman" w:cs="Times New Roman"/>
          <w:sz w:val="28"/>
          <w:szCs w:val="28"/>
        </w:rPr>
        <w:t>е</w:t>
      </w:r>
      <w:r w:rsidRPr="00500707">
        <w:rPr>
          <w:rFonts w:ascii="Times New Roman" w:hAnsi="Times New Roman" w:cs="Times New Roman"/>
          <w:sz w:val="28"/>
          <w:szCs w:val="28"/>
        </w:rPr>
        <w:t>хполюсники.</w:t>
      </w:r>
    </w:p>
    <w:p w:rsidR="00721720" w:rsidRPr="00500707" w:rsidRDefault="00721720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</w:t>
      </w:r>
      <w:r w:rsidR="008D7694"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>. Электрические машины</w:t>
      </w:r>
    </w:p>
    <w:p w:rsidR="0055199E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Машины постоянного тока (двигатели постоянного тока, генераторы п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стоянного тока). Электрические машины переменного тока.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Однофазные аси</w:t>
      </w:r>
      <w:r w:rsidRPr="00500707">
        <w:rPr>
          <w:rFonts w:ascii="Times New Roman" w:hAnsi="Times New Roman" w:cs="Times New Roman"/>
          <w:sz w:val="28"/>
          <w:szCs w:val="28"/>
        </w:rPr>
        <w:t>н</w:t>
      </w:r>
      <w:r w:rsidRPr="00500707">
        <w:rPr>
          <w:rFonts w:ascii="Times New Roman" w:hAnsi="Times New Roman" w:cs="Times New Roman"/>
          <w:sz w:val="28"/>
          <w:szCs w:val="28"/>
        </w:rPr>
        <w:t>хронные двигатели. Вращающееся поле. Трехфазные электрические машины: синхронные машины,</w:t>
      </w:r>
      <w:r w:rsidR="003F229D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асинхронные, коллекторные.</w:t>
      </w:r>
      <w:r w:rsidR="008D7694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Понятие о скольжении.</w:t>
      </w:r>
    </w:p>
    <w:p w:rsidR="00721720" w:rsidRPr="00500707" w:rsidRDefault="00721720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Раздел 8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Электрические системы пит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>ания для электронных устройств</w:t>
      </w:r>
    </w:p>
    <w:p w:rsidR="0055199E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Классификация систем питания.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Основные характеристические параметры источников вторичного электропитания (ИВЭП). Типовые структурные схемы ИВЭП. Системы бесперебойного питания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(СБП)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электронных средств.</w:t>
      </w:r>
    </w:p>
    <w:p w:rsidR="00721720" w:rsidRPr="00500707" w:rsidRDefault="00721720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0C482F"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Электрические измерения и приборы</w:t>
      </w:r>
    </w:p>
    <w:p w:rsidR="00D941DF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Приборы магнитоэлектрической системы. Приборы электромагнитной с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стемы. Прибо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 xml:space="preserve">ры электродинамической системы.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Цифровые приборы. Индукц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онный сч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тчик электрической энергии. Уч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 энергии в однофазных и 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ных цепях.</w:t>
      </w:r>
      <w:r w:rsidR="00D941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199E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10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Электрические и магнитные</w:t>
      </w:r>
      <w:r w:rsidR="00721720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элементы автоматики</w:t>
      </w:r>
    </w:p>
    <w:p w:rsidR="0055199E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Автоматы и автоматика. Структура системы автоматического регулиров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ния. Устройства для измерения сигналов в автоматических системах. Реле. Магнитные пускатели. Магнитные усилители, их назначение и классификация. Трансформаторный магнитный усилитель. </w:t>
      </w:r>
      <w:proofErr w:type="spellStart"/>
      <w:r w:rsidRPr="00500707">
        <w:rPr>
          <w:rFonts w:ascii="Times New Roman" w:eastAsia="Times New Roman" w:hAnsi="Times New Roman" w:cs="Times New Roman"/>
          <w:sz w:val="28"/>
          <w:szCs w:val="28"/>
        </w:rPr>
        <w:t>Ферромагнитные</w:t>
      </w:r>
      <w:proofErr w:type="spellEnd"/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стабилизаторы напряжения.</w:t>
      </w:r>
    </w:p>
    <w:p w:rsidR="00721720" w:rsidRPr="00500707" w:rsidRDefault="00721720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0C482F"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Нелинейные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1720">
        <w:rPr>
          <w:rFonts w:ascii="Times New Roman" w:eastAsia="Times New Roman" w:hAnsi="Times New Roman" w:cs="Times New Roman"/>
          <w:b/>
          <w:sz w:val="28"/>
          <w:szCs w:val="28"/>
        </w:rPr>
        <w:t>цепи переменного тока</w:t>
      </w:r>
    </w:p>
    <w:p w:rsidR="0055199E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Нелинейные элементы. Токи в цепях с вентилями. Катушка с </w:t>
      </w:r>
      <w:proofErr w:type="spellStart"/>
      <w:r w:rsidRPr="00500707">
        <w:rPr>
          <w:rFonts w:ascii="Times New Roman" w:eastAsia="Times New Roman" w:hAnsi="Times New Roman" w:cs="Times New Roman"/>
          <w:sz w:val="28"/>
          <w:szCs w:val="28"/>
        </w:rPr>
        <w:t>феррома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нитным</w:t>
      </w:r>
      <w:proofErr w:type="spellEnd"/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сердечником. Мощность потерь энергии в катушке со стальным се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дечником.</w:t>
      </w:r>
    </w:p>
    <w:p w:rsidR="00721720" w:rsidRPr="00500707" w:rsidRDefault="00721720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720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Раздел 12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Передача и расп</w:t>
      </w:r>
      <w:r w:rsidR="00721720">
        <w:rPr>
          <w:rFonts w:ascii="Times New Roman" w:eastAsia="Times New Roman" w:hAnsi="Times New Roman" w:cs="Times New Roman"/>
          <w:b/>
          <w:sz w:val="28"/>
          <w:szCs w:val="28"/>
        </w:rPr>
        <w:t>ределение электрической энергии</w:t>
      </w:r>
    </w:p>
    <w:p w:rsidR="0055199E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Назначение и кл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>ассификация электрических сетей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7694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их устройство и граф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ческое изображение. Падение и потеря напряжения в линиях электроснабж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ния. Расч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 проводов по допустимой потере напряжения в линиях постоянного, однофазного и 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хфазного тока. Защитное заземление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цепи тр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хфазного тока. Устройство и простейший расч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 заземлителей.</w:t>
      </w:r>
    </w:p>
    <w:p w:rsidR="00721720" w:rsidRPr="00500707" w:rsidRDefault="00721720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99E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Раздел 13</w:t>
      </w:r>
      <w:r w:rsidR="008D7694" w:rsidRPr="005007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C482F" w:rsidRPr="00500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Энергетика и охрана окружающей среды</w:t>
      </w:r>
    </w:p>
    <w:p w:rsidR="0055199E" w:rsidRPr="00500707" w:rsidRDefault="0055199E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Необходимость и задачи охраны окружающей среды. Охраны окружающей среды при производстве и использовании электрической энергии.</w:t>
      </w:r>
    </w:p>
    <w:p w:rsidR="00D941DF" w:rsidRPr="00E529A3" w:rsidRDefault="00D941DF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5D2" w:rsidRPr="00500707" w:rsidRDefault="009F35D2" w:rsidP="00D941DF">
      <w:pPr>
        <w:pStyle w:val="10"/>
        <w:widowControl/>
        <w:spacing w:line="312" w:lineRule="auto"/>
        <w:jc w:val="center"/>
        <w:rPr>
          <w:b/>
          <w:sz w:val="28"/>
          <w:szCs w:val="28"/>
        </w:rPr>
      </w:pPr>
      <w:r w:rsidRPr="00500707">
        <w:rPr>
          <w:b/>
          <w:sz w:val="28"/>
          <w:szCs w:val="28"/>
        </w:rPr>
        <w:t>МЕСТО ЭЛЕКТИВНОГО УЧЕБНОГО</w:t>
      </w:r>
      <w:r w:rsidR="003F229D" w:rsidRPr="00500707">
        <w:rPr>
          <w:b/>
          <w:sz w:val="28"/>
          <w:szCs w:val="28"/>
        </w:rPr>
        <w:t xml:space="preserve"> </w:t>
      </w:r>
      <w:r w:rsidRPr="00500707">
        <w:rPr>
          <w:b/>
          <w:sz w:val="28"/>
          <w:szCs w:val="28"/>
        </w:rPr>
        <w:t>ПРЕДМЕТА</w:t>
      </w:r>
      <w:r w:rsidR="00721720">
        <w:rPr>
          <w:b/>
          <w:sz w:val="28"/>
          <w:szCs w:val="28"/>
        </w:rPr>
        <w:br/>
      </w:r>
      <w:r w:rsidRPr="00500707">
        <w:rPr>
          <w:b/>
          <w:sz w:val="28"/>
          <w:szCs w:val="28"/>
        </w:rPr>
        <w:t>В БАЗИСНОМ УЧЕБНОМ ПЛАНЕ</w:t>
      </w:r>
    </w:p>
    <w:p w:rsidR="00890C45" w:rsidRDefault="009F35D2" w:rsidP="00D941DF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Базисный учебный план организаций образования, реализующих програ</w:t>
      </w:r>
      <w:r w:rsidRPr="00500707">
        <w:rPr>
          <w:rFonts w:ascii="Times New Roman" w:hAnsi="Times New Roman" w:cs="Times New Roman"/>
          <w:sz w:val="28"/>
          <w:szCs w:val="28"/>
        </w:rPr>
        <w:t>м</w:t>
      </w:r>
      <w:r w:rsidRPr="00500707">
        <w:rPr>
          <w:rFonts w:ascii="Times New Roman" w:hAnsi="Times New Roman" w:cs="Times New Roman"/>
          <w:sz w:val="28"/>
          <w:szCs w:val="28"/>
        </w:rPr>
        <w:t>мы основного среднего (полного) образования Приднестровской Молдавской Республики, предусматривает изучение элективных учебных предметов в инв</w:t>
      </w:r>
      <w:r w:rsidRPr="00500707">
        <w:rPr>
          <w:rFonts w:ascii="Times New Roman" w:hAnsi="Times New Roman" w:cs="Times New Roman"/>
          <w:sz w:val="28"/>
          <w:szCs w:val="28"/>
        </w:rPr>
        <w:t>а</w:t>
      </w:r>
      <w:r w:rsidRPr="00500707">
        <w:rPr>
          <w:rFonts w:ascii="Times New Roman" w:hAnsi="Times New Roman" w:cs="Times New Roman"/>
          <w:sz w:val="28"/>
          <w:szCs w:val="28"/>
        </w:rPr>
        <w:t xml:space="preserve">риантной части для технологического профиля в </w:t>
      </w:r>
      <w:r w:rsidR="00BB5F16" w:rsidRPr="00500707">
        <w:rPr>
          <w:rFonts w:ascii="Times New Roman" w:hAnsi="Times New Roman" w:cs="Times New Roman"/>
          <w:sz w:val="28"/>
          <w:szCs w:val="28"/>
        </w:rPr>
        <w:t>количестве 34 часов в год в</w:t>
      </w:r>
      <w:r w:rsidR="00721720">
        <w:rPr>
          <w:rFonts w:ascii="Times New Roman" w:hAnsi="Times New Roman" w:cs="Times New Roman"/>
          <w:sz w:val="28"/>
          <w:szCs w:val="28"/>
        </w:rPr>
        <w:t> </w:t>
      </w:r>
      <w:r w:rsidR="00BB5F16" w:rsidRPr="00500707">
        <w:rPr>
          <w:rFonts w:ascii="Times New Roman" w:hAnsi="Times New Roman" w:cs="Times New Roman"/>
          <w:sz w:val="28"/>
          <w:szCs w:val="28"/>
        </w:rPr>
        <w:t>11</w:t>
      </w:r>
      <w:r w:rsidR="00721720">
        <w:rPr>
          <w:rFonts w:ascii="Times New Roman" w:hAnsi="Times New Roman" w:cs="Times New Roman"/>
          <w:sz w:val="28"/>
          <w:szCs w:val="28"/>
        </w:rPr>
        <w:t> </w:t>
      </w:r>
      <w:r w:rsidRPr="00500707">
        <w:rPr>
          <w:rFonts w:ascii="Times New Roman" w:hAnsi="Times New Roman" w:cs="Times New Roman"/>
          <w:sz w:val="28"/>
          <w:szCs w:val="28"/>
        </w:rPr>
        <w:t>классе</w:t>
      </w:r>
      <w:r w:rsidR="000C482F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eastAsia="Calibri" w:hAnsi="Times New Roman" w:cs="Times New Roman"/>
          <w:i/>
          <w:sz w:val="28"/>
          <w:szCs w:val="28"/>
        </w:rPr>
        <w:t>(табл. 1)</w:t>
      </w:r>
      <w:r w:rsidRPr="005007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5D2" w:rsidRPr="00721720" w:rsidRDefault="009F35D2" w:rsidP="0091213A">
      <w:pPr>
        <w:spacing w:before="160" w:after="0" w:line="312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721720">
        <w:rPr>
          <w:rFonts w:ascii="Times New Roman" w:eastAsia="Calibri" w:hAnsi="Times New Roman" w:cs="Times New Roman"/>
          <w:i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5"/>
        <w:gridCol w:w="3399"/>
        <w:gridCol w:w="4613"/>
      </w:tblGrid>
      <w:tr w:rsidR="00D941DF" w:rsidRPr="00D941DF" w:rsidTr="00D941DF">
        <w:trPr>
          <w:trHeight w:val="397"/>
        </w:trPr>
        <w:tc>
          <w:tcPr>
            <w:tcW w:w="915" w:type="pct"/>
            <w:tcMar>
              <w:left w:w="85" w:type="dxa"/>
              <w:right w:w="85" w:type="dxa"/>
            </w:tcMar>
            <w:vAlign w:val="center"/>
            <w:hideMark/>
          </w:tcPr>
          <w:p w:rsidR="009F35D2" w:rsidRPr="00D941DF" w:rsidRDefault="009F35D2" w:rsidP="00D94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1D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733" w:type="pct"/>
            <w:tcMar>
              <w:left w:w="85" w:type="dxa"/>
              <w:right w:w="85" w:type="dxa"/>
            </w:tcMar>
            <w:vAlign w:val="center"/>
            <w:hideMark/>
          </w:tcPr>
          <w:p w:rsidR="009F35D2" w:rsidRPr="00D941DF" w:rsidRDefault="009F35D2" w:rsidP="00D94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1D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за год</w:t>
            </w:r>
          </w:p>
        </w:tc>
        <w:tc>
          <w:tcPr>
            <w:tcW w:w="2352" w:type="pct"/>
            <w:tcMar>
              <w:left w:w="85" w:type="dxa"/>
              <w:right w:w="85" w:type="dxa"/>
            </w:tcMar>
            <w:vAlign w:val="center"/>
            <w:hideMark/>
          </w:tcPr>
          <w:p w:rsidR="009F35D2" w:rsidRPr="00D941DF" w:rsidRDefault="009F35D2" w:rsidP="00D94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1D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941DF" w:rsidRPr="00D941DF" w:rsidTr="00D941DF">
        <w:trPr>
          <w:trHeight w:val="397"/>
        </w:trPr>
        <w:tc>
          <w:tcPr>
            <w:tcW w:w="915" w:type="pct"/>
            <w:tcMar>
              <w:left w:w="85" w:type="dxa"/>
              <w:right w:w="85" w:type="dxa"/>
            </w:tcMar>
            <w:vAlign w:val="center"/>
            <w:hideMark/>
          </w:tcPr>
          <w:p w:rsidR="009F35D2" w:rsidRPr="00D941DF" w:rsidRDefault="009F35D2" w:rsidP="00D94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1DF">
              <w:rPr>
                <w:rFonts w:ascii="Times New Roman" w:hAnsi="Times New Roman" w:cs="Times New Roman"/>
                <w:sz w:val="26"/>
                <w:szCs w:val="26"/>
              </w:rPr>
              <w:t>10 (11)</w:t>
            </w:r>
          </w:p>
        </w:tc>
        <w:tc>
          <w:tcPr>
            <w:tcW w:w="1733" w:type="pct"/>
            <w:tcMar>
              <w:left w:w="85" w:type="dxa"/>
              <w:right w:w="85" w:type="dxa"/>
            </w:tcMar>
            <w:vAlign w:val="center"/>
            <w:hideMark/>
          </w:tcPr>
          <w:p w:rsidR="009F35D2" w:rsidRPr="00D941DF" w:rsidRDefault="009F35D2" w:rsidP="00D94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1D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352" w:type="pct"/>
            <w:tcMar>
              <w:left w:w="85" w:type="dxa"/>
              <w:right w:w="85" w:type="dxa"/>
            </w:tcMar>
            <w:vAlign w:val="center"/>
            <w:hideMark/>
          </w:tcPr>
          <w:p w:rsidR="009F35D2" w:rsidRPr="00D941DF" w:rsidRDefault="009F35D2" w:rsidP="00D941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1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90C45" w:rsidRDefault="00890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35D2" w:rsidRPr="00500707" w:rsidRDefault="009F35D2" w:rsidP="00D941D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</w:rPr>
        <w:lastRenderedPageBreak/>
        <w:t>ЛИЧНОСТНЫЕ, МЕТАПРЕДМЕТНЫЕ И ПРЕДМЕТНЫЕ</w:t>
      </w:r>
      <w:r w:rsidRPr="00500707">
        <w:rPr>
          <w:rFonts w:ascii="Times New Roman" w:hAnsi="Times New Roman" w:cs="Times New Roman"/>
          <w:b/>
          <w:sz w:val="28"/>
          <w:szCs w:val="28"/>
        </w:rPr>
        <w:br/>
        <w:t>РЕЗУЛЬТАТЫ ОСВОЕНИЯ ЭЛЕКТИВНОГО УЧЕБНОГО ПРЕДМЕТА</w:t>
      </w:r>
      <w:r w:rsidRPr="00500707">
        <w:rPr>
          <w:rFonts w:ascii="Times New Roman" w:hAnsi="Times New Roman" w:cs="Times New Roman"/>
          <w:b/>
          <w:sz w:val="28"/>
          <w:szCs w:val="28"/>
        </w:rPr>
        <w:br/>
      </w:r>
      <w:r w:rsidRPr="00500707">
        <w:rPr>
          <w:rFonts w:ascii="Times New Roman" w:eastAsia="Calibri" w:hAnsi="Times New Roman" w:cs="Times New Roman"/>
          <w:b/>
          <w:sz w:val="28"/>
          <w:szCs w:val="28"/>
        </w:rPr>
        <w:t>«ОСНОВЫ ЭЛЕКТРОТЕХНИКИ»</w:t>
      </w:r>
    </w:p>
    <w:p w:rsidR="00305620" w:rsidRDefault="009F35D2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707">
        <w:rPr>
          <w:rFonts w:ascii="Times New Roman" w:hAnsi="Times New Roman" w:cs="Times New Roman"/>
          <w:bCs/>
          <w:sz w:val="28"/>
          <w:szCs w:val="28"/>
        </w:rPr>
        <w:t>Методической основой преподавания права на ступени среднего (полного) общего образования является системно-</w:t>
      </w:r>
      <w:proofErr w:type="spellStart"/>
      <w:r w:rsidRPr="00500707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500707">
        <w:rPr>
          <w:rFonts w:ascii="Times New Roman" w:hAnsi="Times New Roman" w:cs="Times New Roman"/>
          <w:bCs/>
          <w:sz w:val="28"/>
          <w:szCs w:val="28"/>
        </w:rPr>
        <w:t xml:space="preserve"> подход, обеспечива</w:t>
      </w:r>
      <w:r w:rsidRPr="00500707">
        <w:rPr>
          <w:rFonts w:ascii="Times New Roman" w:hAnsi="Times New Roman" w:cs="Times New Roman"/>
          <w:bCs/>
          <w:sz w:val="28"/>
          <w:szCs w:val="28"/>
        </w:rPr>
        <w:t>ю</w:t>
      </w:r>
      <w:r w:rsidRPr="00500707">
        <w:rPr>
          <w:rFonts w:ascii="Times New Roman" w:hAnsi="Times New Roman" w:cs="Times New Roman"/>
          <w:bCs/>
          <w:sz w:val="28"/>
          <w:szCs w:val="28"/>
        </w:rPr>
        <w:t xml:space="preserve">щий достижение личностных, </w:t>
      </w:r>
      <w:proofErr w:type="spellStart"/>
      <w:r w:rsidRPr="00500707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500707">
        <w:rPr>
          <w:rFonts w:ascii="Times New Roman" w:hAnsi="Times New Roman" w:cs="Times New Roman"/>
          <w:bCs/>
          <w:sz w:val="28"/>
          <w:szCs w:val="28"/>
        </w:rPr>
        <w:t xml:space="preserve"> и предметных образовательных результатов посредством организации активной познават</w:t>
      </w:r>
      <w:r w:rsidR="00BB5F16" w:rsidRPr="00500707">
        <w:rPr>
          <w:rFonts w:ascii="Times New Roman" w:hAnsi="Times New Roman" w:cs="Times New Roman"/>
          <w:bCs/>
          <w:sz w:val="28"/>
          <w:szCs w:val="28"/>
        </w:rPr>
        <w:t>ельной деятельности обучающихся.</w:t>
      </w:r>
    </w:p>
    <w:p w:rsidR="00E431A0" w:rsidRPr="00500707" w:rsidRDefault="00E431A0" w:rsidP="00D941DF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20" w:rsidRPr="00500707" w:rsidRDefault="0055199E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b/>
          <w:sz w:val="28"/>
          <w:szCs w:val="28"/>
        </w:rPr>
      </w:pPr>
      <w:r w:rsidRPr="00500707">
        <w:rPr>
          <w:b/>
          <w:sz w:val="28"/>
          <w:szCs w:val="28"/>
        </w:rPr>
        <w:t>1. Личностные результаты</w:t>
      </w:r>
      <w:r w:rsidR="00B404B3" w:rsidRPr="00500707">
        <w:rPr>
          <w:b/>
          <w:i/>
          <w:sz w:val="28"/>
          <w:szCs w:val="28"/>
        </w:rPr>
        <w:t xml:space="preserve"> </w:t>
      </w:r>
      <w:r w:rsidRPr="00500707">
        <w:rPr>
          <w:b/>
          <w:i/>
          <w:sz w:val="28"/>
          <w:szCs w:val="28"/>
        </w:rPr>
        <w:t>(табл.</w:t>
      </w:r>
      <w:r w:rsidR="00906044" w:rsidRPr="00500707">
        <w:rPr>
          <w:b/>
          <w:i/>
          <w:sz w:val="28"/>
          <w:szCs w:val="28"/>
        </w:rPr>
        <w:t xml:space="preserve"> </w:t>
      </w:r>
      <w:r w:rsidRPr="00500707">
        <w:rPr>
          <w:b/>
          <w:i/>
          <w:sz w:val="28"/>
          <w:szCs w:val="28"/>
        </w:rPr>
        <w:t>2)</w:t>
      </w:r>
      <w:r w:rsidRPr="00500707">
        <w:rPr>
          <w:b/>
          <w:sz w:val="28"/>
          <w:szCs w:val="28"/>
        </w:rPr>
        <w:t>.</w:t>
      </w:r>
    </w:p>
    <w:p w:rsidR="00305620" w:rsidRPr="00D941DF" w:rsidRDefault="0055199E" w:rsidP="00D941DF">
      <w:pPr>
        <w:pStyle w:val="10"/>
        <w:widowControl/>
        <w:shd w:val="clear" w:color="auto" w:fill="FFFFFF"/>
        <w:spacing w:line="312" w:lineRule="auto"/>
        <w:ind w:firstLine="567"/>
        <w:jc w:val="right"/>
        <w:rPr>
          <w:i/>
          <w:sz w:val="26"/>
          <w:szCs w:val="26"/>
        </w:rPr>
      </w:pPr>
      <w:r w:rsidRPr="00D941DF">
        <w:rPr>
          <w:i/>
          <w:sz w:val="26"/>
          <w:szCs w:val="26"/>
        </w:rPr>
        <w:t>Таблица 2</w:t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E431A0" w:rsidTr="00E431A0">
        <w:trPr>
          <w:cantSplit/>
          <w:tblHeader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E431A0" w:rsidRPr="009F3F1E" w:rsidRDefault="00E431A0" w:rsidP="006F52F6">
            <w:pPr>
              <w:pStyle w:val="1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9F3F1E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Pr="009F3F1E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9F3F1E">
              <w:rPr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E431A0" w:rsidRPr="009F3F1E" w:rsidRDefault="00E431A0" w:rsidP="006F52F6">
            <w:pPr>
              <w:pStyle w:val="10"/>
              <w:spacing w:line="264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9F3F1E">
              <w:rPr>
                <w:b/>
                <w:sz w:val="24"/>
                <w:szCs w:val="24"/>
              </w:rPr>
              <w:t>Обучающийся</w:t>
            </w:r>
            <w:proofErr w:type="gramEnd"/>
            <w:r w:rsidRPr="009F3F1E">
              <w:rPr>
                <w:b/>
                <w:sz w:val="24"/>
                <w:szCs w:val="24"/>
              </w:rPr>
              <w:t xml:space="preserve"> получит возможность</w:t>
            </w:r>
            <w:r w:rsidRPr="009F3F1E">
              <w:rPr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E431A0" w:rsidTr="00E431A0">
        <w:trPr>
          <w:cantSplit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мировоззрение, соответствующего с</w:t>
            </w:r>
            <w:r w:rsidRPr="001E6F14">
              <w:rPr>
                <w:sz w:val="26"/>
                <w:szCs w:val="26"/>
              </w:rPr>
              <w:t>о</w:t>
            </w:r>
            <w:r w:rsidRPr="001E6F14">
              <w:rPr>
                <w:sz w:val="26"/>
                <w:szCs w:val="26"/>
              </w:rPr>
              <w:t>временному уровню развития науки и общественной практики, основанного на диалоге культур, различных форм общ</w:t>
            </w:r>
            <w:r w:rsidRPr="001E6F14">
              <w:rPr>
                <w:sz w:val="26"/>
                <w:szCs w:val="26"/>
              </w:rPr>
              <w:t>е</w:t>
            </w:r>
            <w:r w:rsidRPr="001E6F14">
              <w:rPr>
                <w:sz w:val="26"/>
                <w:szCs w:val="26"/>
              </w:rPr>
              <w:t>ственного сознания, осознание своего м</w:t>
            </w:r>
            <w:r w:rsidRPr="001E6F14">
              <w:rPr>
                <w:sz w:val="26"/>
                <w:szCs w:val="26"/>
              </w:rPr>
              <w:t>е</w:t>
            </w:r>
            <w:r w:rsidRPr="001E6F14">
              <w:rPr>
                <w:sz w:val="26"/>
                <w:szCs w:val="26"/>
              </w:rPr>
              <w:t>ста в поликультурном мире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мировоззрения, соответствующего с</w:t>
            </w:r>
            <w:r w:rsidRPr="001E6F14">
              <w:rPr>
                <w:sz w:val="26"/>
                <w:szCs w:val="26"/>
              </w:rPr>
              <w:t>о</w:t>
            </w:r>
            <w:r w:rsidRPr="001E6F14">
              <w:rPr>
                <w:sz w:val="26"/>
                <w:szCs w:val="26"/>
              </w:rPr>
              <w:t>вре</w:t>
            </w:r>
            <w:r>
              <w:rPr>
                <w:sz w:val="26"/>
                <w:szCs w:val="26"/>
              </w:rPr>
              <w:t>менному уровню развития науки;</w:t>
            </w:r>
          </w:p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осознания значимости науки, владения достоверной информацией о передовых достижениях и открытиях мировой науки;</w:t>
            </w:r>
          </w:p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заинтересованности в научных знаниях об устройстве мира и общества</w:t>
            </w:r>
          </w:p>
        </w:tc>
      </w:tr>
      <w:tr w:rsidR="00E431A0" w:rsidTr="00E431A0">
        <w:trPr>
          <w:cantSplit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навыки сотрудничества со сверстник</w:t>
            </w:r>
            <w:r w:rsidRPr="001E6F14">
              <w:rPr>
                <w:sz w:val="26"/>
                <w:szCs w:val="26"/>
              </w:rPr>
              <w:t>а</w:t>
            </w:r>
            <w:r w:rsidRPr="001E6F14">
              <w:rPr>
                <w:sz w:val="26"/>
                <w:szCs w:val="26"/>
              </w:rPr>
              <w:t>ми, взрослыми в образовательной, общ</w:t>
            </w:r>
            <w:r w:rsidRPr="001E6F14">
              <w:rPr>
                <w:sz w:val="26"/>
                <w:szCs w:val="26"/>
              </w:rPr>
              <w:t>е</w:t>
            </w:r>
            <w:r w:rsidRPr="001E6F14">
              <w:rPr>
                <w:sz w:val="26"/>
                <w:szCs w:val="26"/>
              </w:rPr>
              <w:t>ственно полезной, учебно-исследова</w:t>
            </w:r>
            <w:r>
              <w:rPr>
                <w:sz w:val="26"/>
                <w:szCs w:val="26"/>
              </w:rPr>
              <w:softHyphen/>
            </w:r>
            <w:r w:rsidRPr="001E6F14">
              <w:rPr>
                <w:sz w:val="26"/>
                <w:szCs w:val="26"/>
              </w:rPr>
              <w:t>тельской, проектной и других видах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 xml:space="preserve">– умений сотрудничать </w:t>
            </w:r>
            <w:proofErr w:type="gramStart"/>
            <w:r w:rsidRPr="001E6F14">
              <w:rPr>
                <w:sz w:val="26"/>
                <w:szCs w:val="26"/>
              </w:rPr>
              <w:t>со</w:t>
            </w:r>
            <w:proofErr w:type="gramEnd"/>
            <w:r w:rsidRPr="001E6F14">
              <w:rPr>
                <w:sz w:val="26"/>
                <w:szCs w:val="26"/>
              </w:rPr>
              <w:t xml:space="preserve"> взрослым, сверстниками в образовательной, учебно-исследовательской, проектной и других видах деятельности</w:t>
            </w:r>
          </w:p>
        </w:tc>
      </w:tr>
      <w:tr w:rsidR="00E431A0" w:rsidTr="00E431A0">
        <w:trPr>
          <w:cantSplit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91213A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готовность и способность к образов</w:t>
            </w:r>
            <w:r w:rsidRPr="001E6F14">
              <w:rPr>
                <w:sz w:val="26"/>
                <w:szCs w:val="26"/>
              </w:rPr>
              <w:t>а</w:t>
            </w:r>
            <w:r w:rsidRPr="001E6F14">
              <w:rPr>
                <w:sz w:val="26"/>
                <w:szCs w:val="26"/>
              </w:rPr>
              <w:t>нию, в том числе самообразованию, на</w:t>
            </w:r>
            <w:r w:rsidR="0091213A">
              <w:rPr>
                <w:sz w:val="26"/>
                <w:szCs w:val="26"/>
              </w:rPr>
              <w:t> </w:t>
            </w:r>
            <w:r w:rsidRPr="001E6F14">
              <w:rPr>
                <w:sz w:val="26"/>
                <w:szCs w:val="26"/>
              </w:rPr>
              <w:t>протяжении всей жизни,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91213A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готовности и способности к образов</w:t>
            </w:r>
            <w:r w:rsidRPr="001E6F14">
              <w:rPr>
                <w:sz w:val="26"/>
                <w:szCs w:val="26"/>
              </w:rPr>
              <w:t>а</w:t>
            </w:r>
            <w:r w:rsidRPr="001E6F14">
              <w:rPr>
                <w:sz w:val="26"/>
                <w:szCs w:val="26"/>
              </w:rPr>
              <w:t>нию, в том числе самообразованию, на</w:t>
            </w:r>
            <w:r w:rsidR="0091213A">
              <w:rPr>
                <w:sz w:val="26"/>
                <w:szCs w:val="26"/>
              </w:rPr>
              <w:t> </w:t>
            </w:r>
            <w:r w:rsidRPr="001E6F14">
              <w:rPr>
                <w:sz w:val="26"/>
                <w:szCs w:val="26"/>
              </w:rPr>
              <w:t>протяжении всей жизни;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E431A0" w:rsidTr="00E431A0">
        <w:trPr>
          <w:cantSplit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осознанный выбор будущей профессии и возможностей реализации собственных жизненных планов, отношение к профе</w:t>
            </w:r>
            <w:r w:rsidRPr="001E6F14">
              <w:rPr>
                <w:sz w:val="26"/>
                <w:szCs w:val="26"/>
              </w:rPr>
              <w:t>с</w:t>
            </w:r>
            <w:r w:rsidRPr="001E6F14">
              <w:rPr>
                <w:sz w:val="26"/>
                <w:szCs w:val="26"/>
              </w:rPr>
              <w:t>сиональной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положительного отношения к труду, ц</w:t>
            </w:r>
            <w:r w:rsidRPr="001E6F14">
              <w:rPr>
                <w:sz w:val="26"/>
                <w:szCs w:val="26"/>
              </w:rPr>
              <w:t>е</w:t>
            </w:r>
            <w:r w:rsidRPr="001E6F14">
              <w:rPr>
                <w:sz w:val="26"/>
                <w:szCs w:val="26"/>
              </w:rPr>
              <w:t>леустремл</w:t>
            </w:r>
            <w:r>
              <w:rPr>
                <w:sz w:val="26"/>
                <w:szCs w:val="26"/>
              </w:rPr>
              <w:t>е</w:t>
            </w:r>
            <w:r w:rsidRPr="001E6F14">
              <w:rPr>
                <w:sz w:val="26"/>
                <w:szCs w:val="26"/>
              </w:rPr>
              <w:t>нности</w:t>
            </w:r>
          </w:p>
        </w:tc>
      </w:tr>
      <w:tr w:rsidR="00E431A0" w:rsidTr="00E431A0">
        <w:trPr>
          <w:cantSplit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экологическое мышление, понимание влияния социально-экономических пр</w:t>
            </w:r>
            <w:r w:rsidRPr="001E6F14">
              <w:rPr>
                <w:sz w:val="26"/>
                <w:szCs w:val="26"/>
              </w:rPr>
              <w:t>о</w:t>
            </w:r>
            <w:r w:rsidRPr="001E6F14">
              <w:rPr>
                <w:sz w:val="26"/>
                <w:szCs w:val="26"/>
              </w:rPr>
              <w:t>цессов на состояние природной и соц</w:t>
            </w:r>
            <w:r w:rsidRPr="001E6F14">
              <w:rPr>
                <w:sz w:val="26"/>
                <w:szCs w:val="26"/>
              </w:rPr>
              <w:t>и</w:t>
            </w:r>
            <w:r w:rsidRPr="001E6F14">
              <w:rPr>
                <w:sz w:val="26"/>
                <w:szCs w:val="26"/>
              </w:rPr>
              <w:t>альной среды, приобретение опыта экол</w:t>
            </w:r>
            <w:r w:rsidRPr="001E6F14">
              <w:rPr>
                <w:sz w:val="26"/>
                <w:szCs w:val="26"/>
              </w:rPr>
              <w:t>о</w:t>
            </w:r>
            <w:r w:rsidRPr="001E6F14">
              <w:rPr>
                <w:sz w:val="26"/>
                <w:szCs w:val="26"/>
              </w:rPr>
              <w:t>го-направленной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E431A0" w:rsidRPr="001E6F14" w:rsidRDefault="00E431A0" w:rsidP="006F52F6">
            <w:pPr>
              <w:pStyle w:val="10"/>
              <w:spacing w:line="264" w:lineRule="auto"/>
              <w:jc w:val="both"/>
              <w:rPr>
                <w:sz w:val="26"/>
                <w:szCs w:val="26"/>
              </w:rPr>
            </w:pPr>
            <w:r w:rsidRPr="001E6F14">
              <w:rPr>
                <w:sz w:val="26"/>
                <w:szCs w:val="26"/>
              </w:rPr>
              <w:t>– экологического мышления, экологич</w:t>
            </w:r>
            <w:r w:rsidRPr="001E6F14">
              <w:rPr>
                <w:sz w:val="26"/>
                <w:szCs w:val="26"/>
              </w:rPr>
              <w:t>е</w:t>
            </w:r>
            <w:r w:rsidRPr="001E6F14">
              <w:rPr>
                <w:sz w:val="26"/>
                <w:szCs w:val="26"/>
              </w:rPr>
              <w:t>ской культуры, бережного отношения к родной земле, понимания ответственн</w:t>
            </w:r>
            <w:r w:rsidRPr="001E6F14">
              <w:rPr>
                <w:sz w:val="26"/>
                <w:szCs w:val="26"/>
              </w:rPr>
              <w:t>о</w:t>
            </w:r>
            <w:r w:rsidRPr="001E6F14">
              <w:rPr>
                <w:sz w:val="26"/>
                <w:szCs w:val="26"/>
              </w:rPr>
              <w:t>сти за состояние природных ресурсов и разумное природопользование</w:t>
            </w:r>
          </w:p>
        </w:tc>
      </w:tr>
    </w:tbl>
    <w:p w:rsidR="00890C45" w:rsidRDefault="00890C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05620" w:rsidRPr="00500707" w:rsidRDefault="0055103D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b/>
          <w:sz w:val="28"/>
          <w:szCs w:val="28"/>
        </w:rPr>
      </w:pPr>
      <w:r w:rsidRPr="00500707">
        <w:rPr>
          <w:b/>
          <w:sz w:val="28"/>
          <w:szCs w:val="28"/>
        </w:rPr>
        <w:lastRenderedPageBreak/>
        <w:t xml:space="preserve">2. </w:t>
      </w:r>
      <w:proofErr w:type="spellStart"/>
      <w:r w:rsidRPr="00500707">
        <w:rPr>
          <w:b/>
          <w:sz w:val="28"/>
          <w:szCs w:val="28"/>
        </w:rPr>
        <w:t>Метапредметные</w:t>
      </w:r>
      <w:proofErr w:type="spellEnd"/>
      <w:r w:rsidRPr="00500707">
        <w:rPr>
          <w:b/>
          <w:sz w:val="28"/>
          <w:szCs w:val="28"/>
        </w:rPr>
        <w:t xml:space="preserve"> результаты</w:t>
      </w:r>
      <w:r w:rsidRPr="00500707">
        <w:rPr>
          <w:b/>
          <w:i/>
          <w:sz w:val="28"/>
          <w:szCs w:val="28"/>
        </w:rPr>
        <w:t xml:space="preserve"> (табл. 3)</w:t>
      </w:r>
      <w:r w:rsidRPr="00500707">
        <w:rPr>
          <w:b/>
          <w:sz w:val="28"/>
          <w:szCs w:val="28"/>
        </w:rPr>
        <w:t>.</w:t>
      </w:r>
    </w:p>
    <w:p w:rsidR="00305620" w:rsidRPr="009F3F1E" w:rsidRDefault="0055103D" w:rsidP="00D941DF">
      <w:pPr>
        <w:pStyle w:val="10"/>
        <w:widowControl/>
        <w:spacing w:line="312" w:lineRule="auto"/>
        <w:ind w:firstLine="567"/>
        <w:jc w:val="right"/>
        <w:rPr>
          <w:i/>
          <w:sz w:val="26"/>
          <w:szCs w:val="26"/>
        </w:rPr>
      </w:pPr>
      <w:r w:rsidRPr="009F3F1E">
        <w:rPr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8"/>
        <w:gridCol w:w="4919"/>
      </w:tblGrid>
      <w:tr w:rsidR="003F229D" w:rsidRPr="009F3F1E" w:rsidTr="009F3F1E">
        <w:trPr>
          <w:trHeight w:val="397"/>
          <w:tblHeader/>
        </w:trPr>
        <w:tc>
          <w:tcPr>
            <w:tcW w:w="2492" w:type="pct"/>
            <w:tcMar>
              <w:left w:w="85" w:type="dxa"/>
              <w:right w:w="85" w:type="dxa"/>
            </w:tcMar>
            <w:vAlign w:val="center"/>
          </w:tcPr>
          <w:p w:rsidR="00DD1970" w:rsidRPr="009F3F1E" w:rsidRDefault="0055103D" w:rsidP="00E431A0">
            <w:pPr>
              <w:pStyle w:val="10"/>
              <w:widowControl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9F3F1E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Pr="009F3F1E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9F3F1E">
              <w:rPr>
                <w:b/>
                <w:sz w:val="24"/>
                <w:szCs w:val="24"/>
              </w:rPr>
              <w:t xml:space="preserve"> </w:t>
            </w:r>
            <w:r w:rsidR="00DD1970" w:rsidRPr="009F3F1E">
              <w:rPr>
                <w:b/>
                <w:sz w:val="24"/>
                <w:szCs w:val="24"/>
              </w:rPr>
              <w:t>будут сформиров</w:t>
            </w:r>
            <w:r w:rsidR="00B404B3" w:rsidRPr="009F3F1E">
              <w:rPr>
                <w:b/>
                <w:sz w:val="24"/>
                <w:szCs w:val="24"/>
              </w:rPr>
              <w:t>аны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  <w:vAlign w:val="center"/>
          </w:tcPr>
          <w:p w:rsidR="00DD1970" w:rsidRPr="009F3F1E" w:rsidRDefault="0055103D" w:rsidP="00E431A0">
            <w:pPr>
              <w:pStyle w:val="10"/>
              <w:widowControl/>
              <w:spacing w:line="264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9F3F1E">
              <w:rPr>
                <w:b/>
                <w:sz w:val="24"/>
                <w:szCs w:val="24"/>
              </w:rPr>
              <w:t>Обучающийся</w:t>
            </w:r>
            <w:proofErr w:type="gramEnd"/>
            <w:r w:rsidRPr="009F3F1E">
              <w:rPr>
                <w:b/>
                <w:sz w:val="24"/>
                <w:szCs w:val="24"/>
              </w:rPr>
              <w:t xml:space="preserve"> </w:t>
            </w:r>
            <w:r w:rsidR="00DD1970" w:rsidRPr="009F3F1E">
              <w:rPr>
                <w:b/>
                <w:sz w:val="24"/>
                <w:szCs w:val="24"/>
              </w:rPr>
              <w:t>получ</w:t>
            </w:r>
            <w:r w:rsidR="00B404B3" w:rsidRPr="009F3F1E">
              <w:rPr>
                <w:b/>
                <w:sz w:val="24"/>
                <w:szCs w:val="24"/>
              </w:rPr>
              <w:t>ит возможность</w:t>
            </w:r>
            <w:r w:rsidR="00906044" w:rsidRPr="009F3F1E">
              <w:rPr>
                <w:b/>
                <w:sz w:val="24"/>
                <w:szCs w:val="24"/>
              </w:rPr>
              <w:br/>
            </w:r>
            <w:r w:rsidR="00B404B3" w:rsidRPr="009F3F1E"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3F229D" w:rsidRPr="009F3F1E" w:rsidTr="009F3F1E">
        <w:trPr>
          <w:trHeight w:val="397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DD1970" w:rsidRPr="009F3F1E" w:rsidRDefault="00DD1970" w:rsidP="00E431A0">
            <w:pPr>
              <w:pStyle w:val="10"/>
              <w:widowControl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F3F1E">
              <w:rPr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3F229D" w:rsidRPr="009F3F1E" w:rsidTr="009F3F1E">
        <w:trPr>
          <w:trHeight w:val="397"/>
        </w:trPr>
        <w:tc>
          <w:tcPr>
            <w:tcW w:w="2492" w:type="pct"/>
            <w:tcMar>
              <w:left w:w="85" w:type="dxa"/>
              <w:right w:w="85" w:type="dxa"/>
            </w:tcMar>
          </w:tcPr>
          <w:p w:rsidR="00906044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Умения и навыки: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задавать параметры и критерии, по к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торым можно определить, что цель д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стигнута;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сопоставлять полученный результат</w:t>
            </w:r>
            <w:r w:rsidR="0091213A">
              <w:rPr>
                <w:sz w:val="26"/>
                <w:szCs w:val="26"/>
              </w:rPr>
              <w:br/>
            </w:r>
            <w:r w:rsidR="00DD1970" w:rsidRPr="009F3F1E">
              <w:rPr>
                <w:sz w:val="26"/>
                <w:szCs w:val="26"/>
              </w:rPr>
              <w:t>деятельности с поставленной заранее</w:t>
            </w:r>
            <w:r w:rsidR="0091213A">
              <w:rPr>
                <w:sz w:val="26"/>
                <w:szCs w:val="26"/>
              </w:rPr>
              <w:br/>
            </w:r>
            <w:r w:rsidR="00DD1970" w:rsidRPr="009F3F1E">
              <w:rPr>
                <w:sz w:val="26"/>
                <w:szCs w:val="26"/>
              </w:rPr>
              <w:t>целью;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осознавать последствия достижения п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ставленной цели в деятельности, со</w:t>
            </w:r>
            <w:r w:rsidR="00DD1970" w:rsidRPr="009F3F1E">
              <w:rPr>
                <w:sz w:val="26"/>
                <w:szCs w:val="26"/>
              </w:rPr>
              <w:t>б</w:t>
            </w:r>
            <w:r w:rsidR="00DD1970" w:rsidRPr="009F3F1E">
              <w:rPr>
                <w:sz w:val="26"/>
                <w:szCs w:val="26"/>
              </w:rPr>
              <w:t>ственной</w:t>
            </w:r>
            <w:r w:rsidR="003B7ED0" w:rsidRPr="009F3F1E">
              <w:rPr>
                <w:sz w:val="26"/>
                <w:szCs w:val="26"/>
              </w:rPr>
              <w:t xml:space="preserve"> жизни и жизни окружающих людей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:rsidR="00906044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Умений и навыков: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умений самостоятельно определять цели деятельности и составлять планы де</w:t>
            </w:r>
            <w:r w:rsidR="00DD1970" w:rsidRPr="009F3F1E">
              <w:rPr>
                <w:sz w:val="26"/>
                <w:szCs w:val="26"/>
              </w:rPr>
              <w:t>я</w:t>
            </w:r>
            <w:r w:rsidR="00DD1970" w:rsidRPr="009F3F1E">
              <w:rPr>
                <w:sz w:val="26"/>
                <w:szCs w:val="26"/>
              </w:rPr>
              <w:t>тельности, самостоятельно осуществлять, контролировать и корректировать де</w:t>
            </w:r>
            <w:r w:rsidR="00DD1970" w:rsidRPr="009F3F1E">
              <w:rPr>
                <w:sz w:val="26"/>
                <w:szCs w:val="26"/>
              </w:rPr>
              <w:t>я</w:t>
            </w:r>
            <w:r w:rsidR="00DD1970" w:rsidRPr="009F3F1E">
              <w:rPr>
                <w:sz w:val="26"/>
                <w:szCs w:val="26"/>
              </w:rPr>
              <w:t>тельность, использовать все возможные ресурсы для достижения поставленных целей;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навыков познавательной, учебно</w:t>
            </w:r>
            <w:r w:rsidRPr="009F3F1E">
              <w:rPr>
                <w:sz w:val="26"/>
                <w:szCs w:val="26"/>
              </w:rPr>
              <w:t>-</w:t>
            </w:r>
            <w:r w:rsidR="00DD1970" w:rsidRPr="009F3F1E">
              <w:rPr>
                <w:sz w:val="26"/>
                <w:szCs w:val="26"/>
              </w:rPr>
              <w:t>исследовательской и проектной деятел</w:t>
            </w:r>
            <w:r w:rsidR="00DD1970" w:rsidRPr="009F3F1E">
              <w:rPr>
                <w:sz w:val="26"/>
                <w:szCs w:val="26"/>
              </w:rPr>
              <w:t>ь</w:t>
            </w:r>
            <w:r w:rsidR="00DD1970" w:rsidRPr="009F3F1E">
              <w:rPr>
                <w:sz w:val="26"/>
                <w:szCs w:val="26"/>
              </w:rPr>
              <w:t>ности, навык</w:t>
            </w:r>
            <w:r w:rsidRPr="009F3F1E">
              <w:rPr>
                <w:sz w:val="26"/>
                <w:szCs w:val="26"/>
              </w:rPr>
              <w:t>ов</w:t>
            </w:r>
            <w:r w:rsidR="00DD1970" w:rsidRPr="009F3F1E">
              <w:rPr>
                <w:sz w:val="26"/>
                <w:szCs w:val="26"/>
              </w:rPr>
              <w:t xml:space="preserve"> разрешения проблем, сп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собност</w:t>
            </w:r>
            <w:r w:rsidRPr="009F3F1E">
              <w:rPr>
                <w:sz w:val="26"/>
                <w:szCs w:val="26"/>
              </w:rPr>
              <w:t>и</w:t>
            </w:r>
            <w:r w:rsidR="00DD1970" w:rsidRPr="009F3F1E">
              <w:rPr>
                <w:sz w:val="26"/>
                <w:szCs w:val="26"/>
              </w:rPr>
              <w:t xml:space="preserve"> и готовност</w:t>
            </w:r>
            <w:r w:rsidRPr="009F3F1E">
              <w:rPr>
                <w:sz w:val="26"/>
                <w:szCs w:val="26"/>
              </w:rPr>
              <w:t>и</w:t>
            </w:r>
            <w:r w:rsidR="00DD1970" w:rsidRPr="009F3F1E">
              <w:rPr>
                <w:sz w:val="26"/>
                <w:szCs w:val="26"/>
              </w:rPr>
              <w:t xml:space="preserve"> к самостоятельн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му поиску методов решения практических задач, примен</w:t>
            </w:r>
            <w:r w:rsidR="003B7ED0" w:rsidRPr="009F3F1E">
              <w:rPr>
                <w:sz w:val="26"/>
                <w:szCs w:val="26"/>
              </w:rPr>
              <w:t>ению различных методов познания</w:t>
            </w:r>
          </w:p>
        </w:tc>
      </w:tr>
      <w:tr w:rsidR="003F229D" w:rsidRPr="009F3F1E" w:rsidTr="009F3F1E">
        <w:trPr>
          <w:trHeight w:val="397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DD1970" w:rsidRPr="009F3F1E" w:rsidRDefault="00DD1970" w:rsidP="00E431A0">
            <w:pPr>
              <w:pStyle w:val="10"/>
              <w:widowControl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F3F1E">
              <w:rPr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3F229D" w:rsidRPr="009F3F1E" w:rsidTr="009F3F1E">
        <w:trPr>
          <w:trHeight w:val="397"/>
        </w:trPr>
        <w:tc>
          <w:tcPr>
            <w:tcW w:w="2492" w:type="pct"/>
            <w:tcMar>
              <w:left w:w="85" w:type="dxa"/>
              <w:right w:w="85" w:type="dxa"/>
            </w:tcMar>
          </w:tcPr>
          <w:p w:rsidR="00906044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Умения и навыки: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критически оценивать и интерпретир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вать информацию с разных позиций;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распознавать и фиксировать противор</w:t>
            </w:r>
            <w:r w:rsidR="00DD1970" w:rsidRPr="009F3F1E">
              <w:rPr>
                <w:sz w:val="26"/>
                <w:szCs w:val="26"/>
              </w:rPr>
              <w:t>е</w:t>
            </w:r>
            <w:r w:rsidR="00DD1970" w:rsidRPr="009F3F1E">
              <w:rPr>
                <w:sz w:val="26"/>
                <w:szCs w:val="26"/>
              </w:rPr>
              <w:t>чия в информационных источниках;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использовать различные модельно</w:t>
            </w:r>
            <w:r w:rsidRPr="009F3F1E">
              <w:rPr>
                <w:sz w:val="26"/>
                <w:szCs w:val="26"/>
              </w:rPr>
              <w:t>-</w:t>
            </w:r>
            <w:r w:rsidR="00DD1970" w:rsidRPr="009F3F1E">
              <w:rPr>
                <w:sz w:val="26"/>
                <w:szCs w:val="26"/>
              </w:rPr>
              <w:t>схематические средства для представл</w:t>
            </w:r>
            <w:r w:rsidR="00DD1970" w:rsidRPr="009F3F1E">
              <w:rPr>
                <w:sz w:val="26"/>
                <w:szCs w:val="26"/>
              </w:rPr>
              <w:t>е</w:t>
            </w:r>
            <w:r w:rsidR="00DD1970" w:rsidRPr="009F3F1E">
              <w:rPr>
                <w:sz w:val="26"/>
                <w:szCs w:val="26"/>
              </w:rPr>
              <w:t>ния выявленных в информационных и</w:t>
            </w:r>
            <w:r w:rsidR="00DD1970" w:rsidRPr="009F3F1E">
              <w:rPr>
                <w:sz w:val="26"/>
                <w:szCs w:val="26"/>
              </w:rPr>
              <w:t>с</w:t>
            </w:r>
            <w:r w:rsidR="00DD1970" w:rsidRPr="009F3F1E">
              <w:rPr>
                <w:sz w:val="26"/>
                <w:szCs w:val="26"/>
              </w:rPr>
              <w:t>точниках противоречий;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осуществлять разв</w:t>
            </w:r>
            <w:r w:rsidR="009F3F1E">
              <w:rPr>
                <w:sz w:val="26"/>
                <w:szCs w:val="26"/>
              </w:rPr>
              <w:t>е</w:t>
            </w:r>
            <w:r w:rsidR="00DD1970" w:rsidRPr="009F3F1E">
              <w:rPr>
                <w:sz w:val="26"/>
                <w:szCs w:val="26"/>
              </w:rPr>
              <w:t>рнутый информац</w:t>
            </w:r>
            <w:r w:rsidR="00DD1970" w:rsidRPr="009F3F1E">
              <w:rPr>
                <w:sz w:val="26"/>
                <w:szCs w:val="26"/>
              </w:rPr>
              <w:t>и</w:t>
            </w:r>
            <w:r w:rsidR="00DD1970" w:rsidRPr="009F3F1E">
              <w:rPr>
                <w:sz w:val="26"/>
                <w:szCs w:val="26"/>
              </w:rPr>
              <w:t>онный поиск и ставить на его основе н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вые (учебные и познавательные) задачи;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искать и находить обобщ</w:t>
            </w:r>
            <w:r w:rsidR="009F3F1E">
              <w:rPr>
                <w:sz w:val="26"/>
                <w:szCs w:val="26"/>
              </w:rPr>
              <w:t>е</w:t>
            </w:r>
            <w:r w:rsidR="00DD1970" w:rsidRPr="009F3F1E">
              <w:rPr>
                <w:sz w:val="26"/>
                <w:szCs w:val="26"/>
              </w:rPr>
              <w:t>нные способы решения задач;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 xml:space="preserve">приводить критические </w:t>
            </w:r>
            <w:proofErr w:type="gramStart"/>
            <w:r w:rsidR="00DD1970" w:rsidRPr="009F3F1E">
              <w:rPr>
                <w:sz w:val="26"/>
                <w:szCs w:val="26"/>
              </w:rPr>
              <w:t>аргументы</w:t>
            </w:r>
            <w:proofErr w:type="gramEnd"/>
            <w:r w:rsidR="00DD1970" w:rsidRPr="009F3F1E">
              <w:rPr>
                <w:sz w:val="26"/>
                <w:szCs w:val="26"/>
              </w:rPr>
              <w:t xml:space="preserve"> как в отношении собственного суждения, так и в отношении действий и суждений друг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го человека;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анализировать и преобразовывать пр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блемно</w:t>
            </w:r>
            <w:r w:rsidRPr="009F3F1E">
              <w:rPr>
                <w:sz w:val="26"/>
                <w:szCs w:val="26"/>
              </w:rPr>
              <w:t>-</w:t>
            </w:r>
            <w:r w:rsidR="00DD1970" w:rsidRPr="009F3F1E">
              <w:rPr>
                <w:sz w:val="26"/>
                <w:szCs w:val="26"/>
              </w:rPr>
              <w:t>противоречивые ситуации;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 xml:space="preserve">выходить за рамки учебного предмета и осуществлять целенаправленный поиск </w:t>
            </w:r>
            <w:r w:rsidR="00DD1970" w:rsidRPr="009F3F1E">
              <w:rPr>
                <w:sz w:val="26"/>
                <w:szCs w:val="26"/>
              </w:rPr>
              <w:lastRenderedPageBreak/>
              <w:t>возможности широкого перен</w:t>
            </w:r>
            <w:r w:rsidR="003B7ED0" w:rsidRPr="009F3F1E">
              <w:rPr>
                <w:sz w:val="26"/>
                <w:szCs w:val="26"/>
              </w:rPr>
              <w:t>оса средств и способов действия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:rsidR="00906044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lastRenderedPageBreak/>
              <w:t>Умений и навыков: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готовности и способности к самосто</w:t>
            </w:r>
            <w:r w:rsidR="00DD1970" w:rsidRPr="009F3F1E">
              <w:rPr>
                <w:sz w:val="26"/>
                <w:szCs w:val="26"/>
              </w:rPr>
              <w:t>я</w:t>
            </w:r>
            <w:r w:rsidR="00DD1970" w:rsidRPr="009F3F1E">
              <w:rPr>
                <w:sz w:val="26"/>
                <w:szCs w:val="26"/>
              </w:rPr>
              <w:t>тельной информационно</w:t>
            </w:r>
            <w:r w:rsidRPr="009F3F1E">
              <w:rPr>
                <w:sz w:val="26"/>
                <w:szCs w:val="26"/>
              </w:rPr>
              <w:t>-познавательной деятельности,</w:t>
            </w:r>
          </w:p>
          <w:p w:rsidR="00DD1970" w:rsidRPr="009F3F1E" w:rsidRDefault="00DD1970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навыков получения необходимой инфо</w:t>
            </w:r>
            <w:r w:rsidRPr="009F3F1E">
              <w:rPr>
                <w:sz w:val="26"/>
                <w:szCs w:val="26"/>
              </w:rPr>
              <w:t>р</w:t>
            </w:r>
            <w:r w:rsidRPr="009F3F1E">
              <w:rPr>
                <w:sz w:val="26"/>
                <w:szCs w:val="26"/>
              </w:rPr>
              <w:t>мации из словарей разных типов, умений ориентироваться в различных источниках информации, критически оценивать и и</w:t>
            </w:r>
            <w:r w:rsidRPr="009F3F1E">
              <w:rPr>
                <w:sz w:val="26"/>
                <w:szCs w:val="26"/>
              </w:rPr>
              <w:t>н</w:t>
            </w:r>
            <w:r w:rsidRPr="009F3F1E">
              <w:rPr>
                <w:sz w:val="26"/>
                <w:szCs w:val="26"/>
              </w:rPr>
              <w:t>терпретировать информацию, получа</w:t>
            </w:r>
            <w:r w:rsidRPr="009F3F1E">
              <w:rPr>
                <w:sz w:val="26"/>
                <w:szCs w:val="26"/>
              </w:rPr>
              <w:t>е</w:t>
            </w:r>
            <w:r w:rsidRPr="009F3F1E">
              <w:rPr>
                <w:sz w:val="26"/>
                <w:szCs w:val="26"/>
              </w:rPr>
              <w:t>мую из различных источников;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умений использовать средства инфо</w:t>
            </w:r>
            <w:r w:rsidR="00DD1970" w:rsidRPr="009F3F1E">
              <w:rPr>
                <w:sz w:val="26"/>
                <w:szCs w:val="26"/>
              </w:rPr>
              <w:t>р</w:t>
            </w:r>
            <w:r w:rsidR="00DD1970" w:rsidRPr="009F3F1E">
              <w:rPr>
                <w:sz w:val="26"/>
                <w:szCs w:val="26"/>
              </w:rPr>
              <w:t>мационных и коммуникационных техн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логий в решении когнитивных, коммун</w:t>
            </w:r>
            <w:r w:rsidR="00DD1970" w:rsidRPr="009F3F1E">
              <w:rPr>
                <w:sz w:val="26"/>
                <w:szCs w:val="26"/>
              </w:rPr>
              <w:t>и</w:t>
            </w:r>
            <w:r w:rsidR="00DD1970" w:rsidRPr="009F3F1E">
              <w:rPr>
                <w:sz w:val="26"/>
                <w:szCs w:val="26"/>
              </w:rPr>
              <w:t>кативных и организационных задач с соблюдением требований эргономики, техники безопасности, гигиены, ресурс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сбережения, правовых и этических норм, норм информационной безопасности;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умений выстраивать индивидуальную образовательную траекторию, учитывая ограничения со стороны других уча</w:t>
            </w:r>
            <w:r w:rsidR="003B7ED0" w:rsidRPr="009F3F1E">
              <w:rPr>
                <w:sz w:val="26"/>
                <w:szCs w:val="26"/>
              </w:rPr>
              <w:t>стн</w:t>
            </w:r>
            <w:r w:rsidR="003B7ED0" w:rsidRPr="009F3F1E">
              <w:rPr>
                <w:sz w:val="26"/>
                <w:szCs w:val="26"/>
              </w:rPr>
              <w:t>и</w:t>
            </w:r>
            <w:r w:rsidR="003B7ED0" w:rsidRPr="009F3F1E">
              <w:rPr>
                <w:sz w:val="26"/>
                <w:szCs w:val="26"/>
              </w:rPr>
              <w:t>ков и ресурсные ограничения</w:t>
            </w:r>
          </w:p>
        </w:tc>
      </w:tr>
      <w:tr w:rsidR="003F229D" w:rsidRPr="009F3F1E" w:rsidTr="009F3F1E">
        <w:trPr>
          <w:cantSplit/>
          <w:trHeight w:val="397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DD1970" w:rsidRPr="009F3F1E" w:rsidRDefault="00DD1970" w:rsidP="00E431A0">
            <w:pPr>
              <w:pStyle w:val="10"/>
              <w:widowControl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F3F1E">
              <w:rPr>
                <w:b/>
                <w:sz w:val="26"/>
                <w:szCs w:val="26"/>
              </w:rPr>
              <w:lastRenderedPageBreak/>
              <w:t>Коммуникативные универсальные учебные действия</w:t>
            </w:r>
          </w:p>
        </w:tc>
      </w:tr>
      <w:tr w:rsidR="003F229D" w:rsidRPr="009F3F1E" w:rsidTr="009F3F1E">
        <w:trPr>
          <w:cantSplit/>
          <w:trHeight w:val="397"/>
        </w:trPr>
        <w:tc>
          <w:tcPr>
            <w:tcW w:w="2492" w:type="pct"/>
            <w:tcMar>
              <w:left w:w="85" w:type="dxa"/>
              <w:right w:w="85" w:type="dxa"/>
            </w:tcMar>
          </w:tcPr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навыки согласовывать позиции членов команды в процессе работы над общим продуктом/решением;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умения представлять публично резул</w:t>
            </w:r>
            <w:r w:rsidR="00DD1970" w:rsidRPr="009F3F1E">
              <w:rPr>
                <w:sz w:val="26"/>
                <w:szCs w:val="26"/>
              </w:rPr>
              <w:t>ь</w:t>
            </w:r>
            <w:r w:rsidR="00DD1970" w:rsidRPr="009F3F1E">
              <w:rPr>
                <w:sz w:val="26"/>
                <w:szCs w:val="26"/>
              </w:rPr>
              <w:t xml:space="preserve">таты индивидуальной и групповой </w:t>
            </w:r>
            <w:proofErr w:type="gramStart"/>
            <w:r w:rsidR="00DD1970" w:rsidRPr="009F3F1E">
              <w:rPr>
                <w:sz w:val="26"/>
                <w:szCs w:val="26"/>
              </w:rPr>
              <w:t>де</w:t>
            </w:r>
            <w:r w:rsidR="00DD1970" w:rsidRPr="009F3F1E">
              <w:rPr>
                <w:sz w:val="26"/>
                <w:szCs w:val="26"/>
              </w:rPr>
              <w:t>я</w:t>
            </w:r>
            <w:r w:rsidR="00DD1970" w:rsidRPr="009F3F1E">
              <w:rPr>
                <w:sz w:val="26"/>
                <w:szCs w:val="26"/>
              </w:rPr>
              <w:t>тельности</w:t>
            </w:r>
            <w:proofErr w:type="gramEnd"/>
            <w:r w:rsidR="00DD1970" w:rsidRPr="009F3F1E">
              <w:rPr>
                <w:sz w:val="26"/>
                <w:szCs w:val="26"/>
              </w:rPr>
              <w:t xml:space="preserve"> как перед знакомой, так и п</w:t>
            </w:r>
            <w:r w:rsidR="00DD1970" w:rsidRPr="009F3F1E">
              <w:rPr>
                <w:sz w:val="26"/>
                <w:szCs w:val="26"/>
              </w:rPr>
              <w:t>е</w:t>
            </w:r>
            <w:r w:rsidR="00DD1970" w:rsidRPr="009F3F1E">
              <w:rPr>
                <w:sz w:val="26"/>
                <w:szCs w:val="26"/>
              </w:rPr>
              <w:t>ред незнакомой аудиторией;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 xml:space="preserve">умения распознавать </w:t>
            </w:r>
            <w:proofErr w:type="spellStart"/>
            <w:r w:rsidR="00DD1970" w:rsidRPr="009F3F1E">
              <w:rPr>
                <w:sz w:val="26"/>
                <w:szCs w:val="26"/>
              </w:rPr>
              <w:t>конфликтогенные</w:t>
            </w:r>
            <w:proofErr w:type="spellEnd"/>
            <w:r w:rsidR="00DD1970" w:rsidRPr="009F3F1E">
              <w:rPr>
                <w:sz w:val="26"/>
                <w:szCs w:val="26"/>
              </w:rPr>
              <w:t xml:space="preserve"> ситуации и предотвращат</w:t>
            </w:r>
            <w:r w:rsidR="003B7ED0" w:rsidRPr="009F3F1E">
              <w:rPr>
                <w:sz w:val="26"/>
                <w:szCs w:val="26"/>
              </w:rPr>
              <w:t>ь конфликты до их активной фазы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умений осуществлять деловую комм</w:t>
            </w:r>
            <w:r w:rsidR="00DD1970" w:rsidRPr="009F3F1E">
              <w:rPr>
                <w:sz w:val="26"/>
                <w:szCs w:val="26"/>
              </w:rPr>
              <w:t>у</w:t>
            </w:r>
            <w:r w:rsidR="00DD1970" w:rsidRPr="009F3F1E">
              <w:rPr>
                <w:sz w:val="26"/>
                <w:szCs w:val="26"/>
              </w:rPr>
              <w:t xml:space="preserve">никацию как со сверстниками, так и </w:t>
            </w:r>
            <w:proofErr w:type="gramStart"/>
            <w:r w:rsidR="00DD1970" w:rsidRPr="009F3F1E">
              <w:rPr>
                <w:sz w:val="26"/>
                <w:szCs w:val="26"/>
              </w:rPr>
              <w:t>с</w:t>
            </w:r>
            <w:r w:rsidRPr="009F3F1E">
              <w:rPr>
                <w:sz w:val="26"/>
                <w:szCs w:val="26"/>
              </w:rPr>
              <w:t>о</w:t>
            </w:r>
            <w:proofErr w:type="gramEnd"/>
            <w:r w:rsidR="00DD1970" w:rsidRPr="009F3F1E">
              <w:rPr>
                <w:sz w:val="26"/>
                <w:szCs w:val="26"/>
              </w:rPr>
              <w:t xml:space="preserve"> взрослыми (как внутри образовательной организации, так и за е</w:t>
            </w:r>
            <w:r w:rsidR="009F3F1E">
              <w:rPr>
                <w:sz w:val="26"/>
                <w:szCs w:val="26"/>
              </w:rPr>
              <w:t>е</w:t>
            </w:r>
            <w:r w:rsidR="00DD1970" w:rsidRPr="009F3F1E">
              <w:rPr>
                <w:sz w:val="26"/>
                <w:szCs w:val="26"/>
              </w:rPr>
              <w:t xml:space="preserve"> пределами) при осуществлении групповой работы;</w:t>
            </w:r>
          </w:p>
          <w:p w:rsidR="00DD1970" w:rsidRPr="009F3F1E" w:rsidRDefault="00906044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DD1970" w:rsidRPr="009F3F1E">
              <w:rPr>
                <w:sz w:val="26"/>
                <w:szCs w:val="26"/>
              </w:rPr>
              <w:t>навыков быть как руководителем, так и членом проектной команды в разных р</w:t>
            </w:r>
            <w:r w:rsidR="00DD1970" w:rsidRPr="009F3F1E">
              <w:rPr>
                <w:sz w:val="26"/>
                <w:szCs w:val="26"/>
              </w:rPr>
              <w:t>о</w:t>
            </w:r>
            <w:r w:rsidR="00DD1970" w:rsidRPr="009F3F1E">
              <w:rPr>
                <w:sz w:val="26"/>
                <w:szCs w:val="26"/>
              </w:rPr>
              <w:t>лях (генератор идей, критик, исполнитель, презентующий и др.)</w:t>
            </w:r>
          </w:p>
        </w:tc>
      </w:tr>
    </w:tbl>
    <w:p w:rsidR="002A02E1" w:rsidRDefault="002A02E1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</w:p>
    <w:p w:rsidR="00890C45" w:rsidRPr="009F3F1E" w:rsidRDefault="00890C45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</w:p>
    <w:p w:rsidR="00305620" w:rsidRPr="00500707" w:rsidRDefault="0055103D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b/>
          <w:sz w:val="28"/>
          <w:szCs w:val="28"/>
        </w:rPr>
      </w:pPr>
      <w:r w:rsidRPr="00500707">
        <w:rPr>
          <w:b/>
          <w:sz w:val="28"/>
          <w:szCs w:val="28"/>
        </w:rPr>
        <w:t xml:space="preserve">3. Предметные результаты </w:t>
      </w:r>
      <w:r w:rsidRPr="00500707">
        <w:rPr>
          <w:b/>
          <w:i/>
          <w:sz w:val="28"/>
          <w:szCs w:val="28"/>
        </w:rPr>
        <w:t>(табл.</w:t>
      </w:r>
      <w:r w:rsidR="0004487F" w:rsidRPr="00500707">
        <w:rPr>
          <w:b/>
          <w:i/>
          <w:sz w:val="28"/>
          <w:szCs w:val="28"/>
        </w:rPr>
        <w:t xml:space="preserve"> </w:t>
      </w:r>
      <w:r w:rsidRPr="00500707">
        <w:rPr>
          <w:b/>
          <w:i/>
          <w:sz w:val="28"/>
          <w:szCs w:val="28"/>
        </w:rPr>
        <w:t>4)</w:t>
      </w:r>
      <w:r w:rsidR="00906044" w:rsidRPr="00500707">
        <w:rPr>
          <w:b/>
          <w:sz w:val="28"/>
          <w:szCs w:val="28"/>
        </w:rPr>
        <w:t>.</w:t>
      </w:r>
    </w:p>
    <w:p w:rsidR="0055103D" w:rsidRPr="009F3F1E" w:rsidRDefault="0055103D" w:rsidP="00D941DF">
      <w:pPr>
        <w:pStyle w:val="10"/>
        <w:widowControl/>
        <w:spacing w:line="312" w:lineRule="auto"/>
        <w:ind w:firstLine="567"/>
        <w:jc w:val="right"/>
        <w:rPr>
          <w:i/>
          <w:sz w:val="26"/>
          <w:szCs w:val="26"/>
        </w:rPr>
      </w:pPr>
      <w:r w:rsidRPr="009F3F1E">
        <w:rPr>
          <w:i/>
          <w:sz w:val="26"/>
          <w:szCs w:val="26"/>
        </w:rPr>
        <w:t>Таблица 4</w:t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5045"/>
      </w:tblGrid>
      <w:tr w:rsidR="009F3F1E" w:rsidRPr="009F3F1E" w:rsidTr="009F3F1E">
        <w:trPr>
          <w:trHeight w:val="397"/>
          <w:tblHeader/>
        </w:trPr>
        <w:tc>
          <w:tcPr>
            <w:tcW w:w="2428" w:type="pct"/>
            <w:tcMar>
              <w:left w:w="85" w:type="dxa"/>
              <w:right w:w="85" w:type="dxa"/>
            </w:tcMar>
            <w:vAlign w:val="center"/>
          </w:tcPr>
          <w:p w:rsidR="0055103D" w:rsidRPr="009F3F1E" w:rsidRDefault="0055103D" w:rsidP="00E431A0">
            <w:pPr>
              <w:pStyle w:val="10"/>
              <w:widowControl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9F3F1E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="003B7ED0" w:rsidRPr="009F3F1E">
              <w:rPr>
                <w:b/>
                <w:sz w:val="24"/>
                <w:szCs w:val="24"/>
              </w:rPr>
              <w:t>обучающегося</w:t>
            </w:r>
            <w:proofErr w:type="gramEnd"/>
            <w:r w:rsidR="003B7ED0" w:rsidRPr="009F3F1E">
              <w:rPr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72" w:type="pct"/>
            <w:tcMar>
              <w:left w:w="85" w:type="dxa"/>
              <w:right w:w="85" w:type="dxa"/>
            </w:tcMar>
            <w:vAlign w:val="center"/>
          </w:tcPr>
          <w:p w:rsidR="0055103D" w:rsidRPr="009F3F1E" w:rsidRDefault="0055103D" w:rsidP="00E431A0">
            <w:pPr>
              <w:pStyle w:val="10"/>
              <w:widowControl/>
              <w:spacing w:line="264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9F3F1E">
              <w:rPr>
                <w:b/>
                <w:sz w:val="24"/>
                <w:szCs w:val="24"/>
              </w:rPr>
              <w:t>Обучающийся</w:t>
            </w:r>
            <w:proofErr w:type="gramEnd"/>
            <w:r w:rsidRPr="009F3F1E">
              <w:rPr>
                <w:b/>
                <w:sz w:val="24"/>
                <w:szCs w:val="24"/>
              </w:rPr>
              <w:t xml:space="preserve"> получ</w:t>
            </w:r>
            <w:r w:rsidR="003B7ED0" w:rsidRPr="009F3F1E">
              <w:rPr>
                <w:b/>
                <w:sz w:val="24"/>
                <w:szCs w:val="24"/>
              </w:rPr>
              <w:t>ит возможность</w:t>
            </w:r>
            <w:r w:rsidR="00906044" w:rsidRPr="009F3F1E">
              <w:rPr>
                <w:b/>
                <w:sz w:val="24"/>
                <w:szCs w:val="24"/>
              </w:rPr>
              <w:br/>
            </w:r>
            <w:r w:rsidR="003B7ED0" w:rsidRPr="009F3F1E"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9F3F1E" w:rsidRPr="009F3F1E" w:rsidTr="009F3F1E">
        <w:trPr>
          <w:trHeight w:val="397"/>
        </w:trPr>
        <w:tc>
          <w:tcPr>
            <w:tcW w:w="2428" w:type="pct"/>
            <w:tcMar>
              <w:left w:w="85" w:type="dxa"/>
              <w:right w:w="85" w:type="dxa"/>
            </w:tcMar>
          </w:tcPr>
          <w:p w:rsidR="0055103D" w:rsidRPr="009F3F1E" w:rsidRDefault="0055103D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Умения и навыки:</w:t>
            </w:r>
          </w:p>
          <w:p w:rsidR="003B7ED0" w:rsidRPr="009F3F1E" w:rsidRDefault="00462DF0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A12313" w:rsidRPr="009F3F1E">
              <w:rPr>
                <w:sz w:val="26"/>
                <w:szCs w:val="26"/>
              </w:rPr>
              <w:t>понимать смысл</w:t>
            </w:r>
            <w:r w:rsidR="0055103D" w:rsidRPr="009F3F1E">
              <w:rPr>
                <w:sz w:val="26"/>
                <w:szCs w:val="26"/>
              </w:rPr>
              <w:t xml:space="preserve"> за</w:t>
            </w:r>
            <w:r w:rsidR="00A12313" w:rsidRPr="009F3F1E">
              <w:rPr>
                <w:sz w:val="26"/>
                <w:szCs w:val="26"/>
              </w:rPr>
              <w:t>конов постоянного тока;</w:t>
            </w:r>
          </w:p>
          <w:p w:rsidR="0055103D" w:rsidRPr="009F3F1E" w:rsidRDefault="00462DF0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55103D" w:rsidRPr="009F3F1E">
              <w:rPr>
                <w:sz w:val="26"/>
                <w:szCs w:val="26"/>
              </w:rPr>
              <w:t>пользоваться методами научного и</w:t>
            </w:r>
            <w:r w:rsidR="0055103D" w:rsidRPr="009F3F1E">
              <w:rPr>
                <w:sz w:val="26"/>
                <w:szCs w:val="26"/>
              </w:rPr>
              <w:t>с</w:t>
            </w:r>
            <w:r w:rsidR="0055103D" w:rsidRPr="009F3F1E">
              <w:rPr>
                <w:sz w:val="26"/>
                <w:szCs w:val="26"/>
              </w:rPr>
              <w:t>следования, планировать и выполнять эксперименты, обрабатывать результаты измерений, представлять результаты и</w:t>
            </w:r>
            <w:r w:rsidR="0055103D" w:rsidRPr="009F3F1E">
              <w:rPr>
                <w:sz w:val="26"/>
                <w:szCs w:val="26"/>
              </w:rPr>
              <w:t>з</w:t>
            </w:r>
            <w:r w:rsidR="0055103D" w:rsidRPr="009F3F1E">
              <w:rPr>
                <w:sz w:val="26"/>
                <w:szCs w:val="26"/>
              </w:rPr>
              <w:t>мерений с помощью таблиц, графиков и формул, объяснять полученные резул</w:t>
            </w:r>
            <w:r w:rsidR="0055103D" w:rsidRPr="009F3F1E">
              <w:rPr>
                <w:sz w:val="26"/>
                <w:szCs w:val="26"/>
              </w:rPr>
              <w:t>ь</w:t>
            </w:r>
            <w:r w:rsidR="0055103D" w:rsidRPr="009F3F1E">
              <w:rPr>
                <w:sz w:val="26"/>
                <w:szCs w:val="26"/>
              </w:rPr>
              <w:t>таты и делать выводы;</w:t>
            </w:r>
          </w:p>
          <w:p w:rsidR="00462DF0" w:rsidRPr="009F3F1E" w:rsidRDefault="00462DF0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55103D" w:rsidRPr="009F3F1E">
              <w:rPr>
                <w:sz w:val="26"/>
                <w:szCs w:val="26"/>
              </w:rPr>
              <w:t>применять теоретические знания по электротехнике</w:t>
            </w:r>
            <w:r w:rsidR="003F229D" w:rsidRPr="009F3F1E">
              <w:rPr>
                <w:sz w:val="26"/>
                <w:szCs w:val="26"/>
              </w:rPr>
              <w:t xml:space="preserve"> </w:t>
            </w:r>
            <w:r w:rsidR="0055103D" w:rsidRPr="009F3F1E">
              <w:rPr>
                <w:sz w:val="26"/>
                <w:szCs w:val="26"/>
              </w:rPr>
              <w:t>на практике;</w:t>
            </w:r>
          </w:p>
          <w:p w:rsidR="00462DF0" w:rsidRPr="009F3F1E" w:rsidRDefault="00462DF0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A12313" w:rsidRPr="009F3F1E">
              <w:rPr>
                <w:sz w:val="26"/>
                <w:szCs w:val="26"/>
              </w:rPr>
              <w:t>формировать</w:t>
            </w:r>
            <w:r w:rsidR="0055103D" w:rsidRPr="009F3F1E">
              <w:rPr>
                <w:sz w:val="26"/>
                <w:szCs w:val="26"/>
              </w:rPr>
              <w:t xml:space="preserve"> убеждения в закономе</w:t>
            </w:r>
            <w:r w:rsidR="0055103D" w:rsidRPr="009F3F1E">
              <w:rPr>
                <w:sz w:val="26"/>
                <w:szCs w:val="26"/>
              </w:rPr>
              <w:t>р</w:t>
            </w:r>
            <w:r w:rsidR="0055103D" w:rsidRPr="009F3F1E">
              <w:rPr>
                <w:sz w:val="26"/>
                <w:szCs w:val="26"/>
              </w:rPr>
              <w:t>ной связи и познаваемости явлений пр</w:t>
            </w:r>
            <w:r w:rsidR="0055103D" w:rsidRPr="009F3F1E">
              <w:rPr>
                <w:sz w:val="26"/>
                <w:szCs w:val="26"/>
              </w:rPr>
              <w:t>и</w:t>
            </w:r>
            <w:r w:rsidR="0055103D" w:rsidRPr="009F3F1E">
              <w:rPr>
                <w:sz w:val="26"/>
                <w:szCs w:val="26"/>
              </w:rPr>
              <w:t>роды, в объективности научного знания, в высокой ценности науки в развитии материальной и ду</w:t>
            </w:r>
            <w:r w:rsidR="00A12313" w:rsidRPr="009F3F1E">
              <w:rPr>
                <w:sz w:val="26"/>
                <w:szCs w:val="26"/>
              </w:rPr>
              <w:t>ховной культуры</w:t>
            </w:r>
            <w:r w:rsidR="0091213A">
              <w:rPr>
                <w:sz w:val="26"/>
                <w:szCs w:val="26"/>
              </w:rPr>
              <w:br/>
            </w:r>
            <w:r w:rsidR="00A12313" w:rsidRPr="009F3F1E">
              <w:rPr>
                <w:sz w:val="26"/>
                <w:szCs w:val="26"/>
              </w:rPr>
              <w:t>людей;</w:t>
            </w:r>
          </w:p>
          <w:p w:rsidR="00462DF0" w:rsidRPr="009F3F1E" w:rsidRDefault="00462DF0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t>– </w:t>
            </w:r>
            <w:r w:rsidR="00A12313" w:rsidRPr="009F3F1E">
              <w:rPr>
                <w:sz w:val="26"/>
                <w:szCs w:val="26"/>
              </w:rPr>
              <w:t>развивать теоретическое мышление</w:t>
            </w:r>
            <w:r w:rsidR="0055103D" w:rsidRPr="009F3F1E">
              <w:rPr>
                <w:sz w:val="26"/>
                <w:szCs w:val="26"/>
              </w:rPr>
              <w:t xml:space="preserve"> на основе формирования умений устана</w:t>
            </w:r>
            <w:r w:rsidR="0055103D" w:rsidRPr="009F3F1E">
              <w:rPr>
                <w:sz w:val="26"/>
                <w:szCs w:val="26"/>
              </w:rPr>
              <w:t>в</w:t>
            </w:r>
            <w:r w:rsidR="0055103D" w:rsidRPr="009F3F1E">
              <w:rPr>
                <w:sz w:val="26"/>
                <w:szCs w:val="26"/>
              </w:rPr>
              <w:t>ливать факты, различать причины и следствия;</w:t>
            </w:r>
          </w:p>
          <w:p w:rsidR="0055103D" w:rsidRPr="009F3F1E" w:rsidRDefault="00462DF0" w:rsidP="00E431A0">
            <w:pPr>
              <w:pStyle w:val="10"/>
              <w:widowControl/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lastRenderedPageBreak/>
              <w:t>– </w:t>
            </w:r>
            <w:r w:rsidR="0055103D" w:rsidRPr="009F3F1E">
              <w:rPr>
                <w:sz w:val="26"/>
                <w:szCs w:val="26"/>
              </w:rPr>
      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</w:t>
            </w:r>
            <w:r w:rsidR="0055103D" w:rsidRPr="009F3F1E">
              <w:rPr>
                <w:sz w:val="26"/>
                <w:szCs w:val="26"/>
              </w:rPr>
              <w:t>а</w:t>
            </w:r>
            <w:r w:rsidR="0055103D" w:rsidRPr="009F3F1E">
              <w:rPr>
                <w:sz w:val="26"/>
                <w:szCs w:val="26"/>
              </w:rPr>
              <w:t>вочную литературу и другие источники информации</w:t>
            </w:r>
          </w:p>
        </w:tc>
        <w:tc>
          <w:tcPr>
            <w:tcW w:w="2572" w:type="pct"/>
            <w:tcMar>
              <w:left w:w="85" w:type="dxa"/>
              <w:right w:w="85" w:type="dxa"/>
            </w:tcMar>
          </w:tcPr>
          <w:p w:rsidR="007A13FB" w:rsidRPr="009F3F1E" w:rsidRDefault="007A13FB" w:rsidP="00E431A0">
            <w:pPr>
              <w:pStyle w:val="10"/>
              <w:widowControl/>
              <w:spacing w:line="264" w:lineRule="auto"/>
              <w:jc w:val="both"/>
              <w:rPr>
                <w:sz w:val="26"/>
                <w:szCs w:val="26"/>
              </w:rPr>
            </w:pPr>
            <w:r w:rsidRPr="009F3F1E">
              <w:rPr>
                <w:sz w:val="26"/>
                <w:szCs w:val="26"/>
              </w:rPr>
              <w:lastRenderedPageBreak/>
              <w:t>Умений и навыков:</w:t>
            </w:r>
          </w:p>
          <w:p w:rsidR="007A13FB" w:rsidRPr="009F3F1E" w:rsidRDefault="00462DF0" w:rsidP="00E431A0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вычерчивать и читать принципиальные и монтажные схемы э</w:t>
            </w:r>
            <w:r w:rsidR="00A12313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лектрических цепей с различными 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элементами электротехнич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оборудования;</w:t>
            </w:r>
          </w:p>
          <w:p w:rsidR="007A13FB" w:rsidRPr="009F3F1E" w:rsidRDefault="00462DF0" w:rsidP="00E431A0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определять при помощи справочников основные характеристики электротехнич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материалов, рабочие параметры эле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тронных и ионных приборов по их марк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ровке, выяснять по условным обозначениям на шкале электроизмер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тельных приборов особенности их экспл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атации и рабочие параметры измерений;</w:t>
            </w:r>
          </w:p>
          <w:p w:rsidR="007A13FB" w:rsidRPr="009F3F1E" w:rsidRDefault="00462DF0" w:rsidP="00E431A0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пользоваться электротехническим обор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дованием и инструментами, основными измерительными приборами (амперметром, вольтметром, омметром, авометром), и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точниками питания, трансформаторами;</w:t>
            </w:r>
            <w:r w:rsidR="003F229D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выполнять электрические измерения и снимать показания приборов, расширять пределы измерения амперметра и воль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метра, градуировать их;</w:t>
            </w:r>
          </w:p>
          <w:p w:rsidR="007A13FB" w:rsidRPr="009F3F1E" w:rsidRDefault="00462DF0" w:rsidP="00E431A0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собирать электрические цепи, делать монтаж электротехнического оборудов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ния, подготавливать к работе и подключать электрические машины и трансформаторы;</w:t>
            </w:r>
          </w:p>
          <w:p w:rsidR="007A13FB" w:rsidRPr="009F3F1E" w:rsidRDefault="00462DF0" w:rsidP="00E431A0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производить простейшие технологич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ские расчеты автоматических систем рег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лирования, контроля и управления;</w:t>
            </w:r>
          </w:p>
          <w:p w:rsidR="0055103D" w:rsidRPr="009F3F1E" w:rsidRDefault="00462DF0" w:rsidP="00E431A0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безопасности при работе с электр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7A13FB"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оборудованием и э</w:t>
            </w:r>
            <w:r w:rsidRPr="009F3F1E">
              <w:rPr>
                <w:rFonts w:ascii="Times New Roman" w:eastAsia="Times New Roman" w:hAnsi="Times New Roman" w:cs="Times New Roman"/>
                <w:sz w:val="26"/>
                <w:szCs w:val="26"/>
              </w:rPr>
              <w:t>лектрифицированным инструментом</w:t>
            </w:r>
          </w:p>
        </w:tc>
      </w:tr>
    </w:tbl>
    <w:p w:rsidR="0055103D" w:rsidRPr="00E431A0" w:rsidRDefault="0055103D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</w:p>
    <w:p w:rsidR="00E431A0" w:rsidRDefault="00E431A0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</w:p>
    <w:p w:rsidR="00890C45" w:rsidRPr="00E431A0" w:rsidRDefault="00890C45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</w:p>
    <w:p w:rsidR="007A13FB" w:rsidRPr="00500707" w:rsidRDefault="007A13FB" w:rsidP="006F4837">
      <w:pPr>
        <w:pStyle w:val="1"/>
        <w:widowControl/>
        <w:spacing w:before="0" w:line="312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  <w:r w:rsidR="006F4837">
        <w:rPr>
          <w:rFonts w:ascii="Times New Roman" w:eastAsia="Times New Roman" w:hAnsi="Times New Roman" w:cs="Times New Roman"/>
          <w:sz w:val="28"/>
          <w:szCs w:val="28"/>
        </w:rPr>
        <w:br/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ЭЛЕКТИВНОГО УЧЕБНОГО ПРЕДМЕТА</w:t>
      </w:r>
      <w:r w:rsidR="006F4837">
        <w:rPr>
          <w:rFonts w:ascii="Times New Roman" w:eastAsia="Times New Roman" w:hAnsi="Times New Roman" w:cs="Times New Roman"/>
          <w:sz w:val="28"/>
          <w:szCs w:val="28"/>
        </w:rPr>
        <w:br/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«ОСНОВЫ ЭЛЕКТРОТЕХНИКИ»</w:t>
      </w:r>
    </w:p>
    <w:p w:rsidR="006F4837" w:rsidRPr="006F4837" w:rsidRDefault="006F4837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</w:p>
    <w:p w:rsidR="007A13FB" w:rsidRPr="00500707" w:rsidRDefault="007A13FB" w:rsidP="00D941DF">
      <w:pPr>
        <w:pStyle w:val="10"/>
        <w:widowControl/>
        <w:shd w:val="clear" w:color="auto" w:fill="FFFFFF"/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6F4837">
        <w:rPr>
          <w:b/>
          <w:sz w:val="28"/>
          <w:szCs w:val="28"/>
        </w:rPr>
        <w:t>Тематическое распределение часов</w:t>
      </w:r>
      <w:r w:rsidR="0004487F" w:rsidRPr="006F4837">
        <w:rPr>
          <w:b/>
          <w:sz w:val="28"/>
          <w:szCs w:val="28"/>
        </w:rPr>
        <w:t xml:space="preserve"> </w:t>
      </w:r>
      <w:r w:rsidRPr="00500707">
        <w:rPr>
          <w:b/>
          <w:i/>
          <w:sz w:val="28"/>
          <w:szCs w:val="28"/>
        </w:rPr>
        <w:t>(табл.</w:t>
      </w:r>
      <w:r w:rsidR="006F4837">
        <w:rPr>
          <w:b/>
          <w:i/>
          <w:sz w:val="28"/>
          <w:szCs w:val="28"/>
        </w:rPr>
        <w:t xml:space="preserve"> </w:t>
      </w:r>
      <w:r w:rsidRPr="00500707">
        <w:rPr>
          <w:b/>
          <w:i/>
          <w:sz w:val="28"/>
          <w:szCs w:val="28"/>
        </w:rPr>
        <w:t>5)</w:t>
      </w:r>
      <w:r w:rsidR="006F4837" w:rsidRPr="006F4837">
        <w:rPr>
          <w:b/>
          <w:sz w:val="28"/>
          <w:szCs w:val="28"/>
        </w:rPr>
        <w:t>.</w:t>
      </w:r>
    </w:p>
    <w:p w:rsidR="007A13FB" w:rsidRPr="006F4837" w:rsidRDefault="007A13FB" w:rsidP="00D941DF">
      <w:pPr>
        <w:pStyle w:val="10"/>
        <w:widowControl/>
        <w:spacing w:line="312" w:lineRule="auto"/>
        <w:ind w:firstLine="567"/>
        <w:jc w:val="right"/>
        <w:rPr>
          <w:i/>
          <w:sz w:val="26"/>
          <w:szCs w:val="26"/>
        </w:rPr>
      </w:pPr>
      <w:r w:rsidRPr="006F4837">
        <w:rPr>
          <w:i/>
          <w:sz w:val="26"/>
          <w:szCs w:val="26"/>
        </w:rPr>
        <w:t>Таблица 5</w:t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0"/>
        <w:gridCol w:w="1357"/>
      </w:tblGrid>
      <w:tr w:rsidR="003F229D" w:rsidRPr="006F4837" w:rsidTr="006F52F6">
        <w:trPr>
          <w:trHeight w:val="340"/>
          <w:tblHeader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52F6" w:rsidRDefault="007A13FB" w:rsidP="006F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52F6" w:rsidRDefault="007A13FB" w:rsidP="006F5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6F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F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>Введение в электротехнику.</w:t>
            </w:r>
            <w:r w:rsidR="00C459EF" w:rsidRPr="006F483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6F483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Исторический аспект развития электроте</w:t>
            </w:r>
            <w:r w:rsidRPr="006F483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х</w:t>
            </w:r>
            <w:r w:rsidRPr="006F483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ники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полож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ения теории электрических цепей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>Раздел 2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 xml:space="preserve"> Элек</w:t>
            </w:r>
            <w:r w:rsidR="00C459EF" w:rsidRPr="006F4837">
              <w:rPr>
                <w:rFonts w:ascii="Times New Roman" w:hAnsi="Times New Roman" w:cs="Times New Roman"/>
                <w:sz w:val="26"/>
                <w:szCs w:val="26"/>
              </w:rPr>
              <w:t>трические цепи переменного тока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>Раздел 3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459EF" w:rsidRPr="006F4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DF0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</w:t>
            </w:r>
            <w:r w:rsidR="006F52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</w:t>
            </w:r>
            <w:r w:rsidR="00462DF0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хфазные электрические цепи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C459EF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>Раздел 4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 xml:space="preserve"> Переходные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 xml:space="preserve"> процессы в электрических цепях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>Раздел 5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агнитные цепи и трансформаторы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837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8301A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462DF0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C8301A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Общие</w:t>
            </w:r>
            <w:r w:rsidR="00C459EF" w:rsidRPr="006F4837">
              <w:rPr>
                <w:rFonts w:ascii="Times New Roman" w:hAnsi="Times New Roman" w:cs="Times New Roman"/>
                <w:sz w:val="26"/>
                <w:szCs w:val="26"/>
              </w:rPr>
              <w:t xml:space="preserve"> мето</w:t>
            </w:r>
            <w:r w:rsidR="00462DF0" w:rsidRPr="006F4837">
              <w:rPr>
                <w:rFonts w:ascii="Times New Roman" w:hAnsi="Times New Roman" w:cs="Times New Roman"/>
                <w:sz w:val="26"/>
                <w:szCs w:val="26"/>
              </w:rPr>
              <w:t>ды описания электрических цепей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C459EF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Раздел 7</w:t>
            </w:r>
            <w:r w:rsidR="00462DF0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Электр</w:t>
            </w:r>
            <w:r w:rsidR="00462DF0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ические машины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8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Электрические системы пи</w:t>
            </w:r>
            <w:r w:rsidR="00C459EF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тания для электронных устройств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 w:rsidR="00C459EF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ектрические измерения и приборы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10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Электрические 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и магнитные элементы автоматики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 w:rsidR="003B7ED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8301A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8301A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Нелинейные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цепи переменного тока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12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Передача и расп</w:t>
            </w:r>
            <w:r w:rsidR="00C459EF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ределение электрической энергии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C8301A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462DF0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8301A"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8301A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Энергетика</w:t>
            </w:r>
            <w:r w:rsidR="00462DF0" w:rsidRPr="006F48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охрана окружающей среды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4837" w:rsidRDefault="007A13FB" w:rsidP="006F52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8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229D" w:rsidRPr="006F4837" w:rsidTr="006F52F6">
        <w:trPr>
          <w:trHeight w:val="340"/>
        </w:trPr>
        <w:tc>
          <w:tcPr>
            <w:tcW w:w="4308" w:type="pct"/>
            <w:tcMar>
              <w:left w:w="85" w:type="dxa"/>
              <w:right w:w="85" w:type="dxa"/>
            </w:tcMar>
          </w:tcPr>
          <w:p w:rsidR="007A13FB" w:rsidRPr="006F52F6" w:rsidRDefault="007A13FB" w:rsidP="006F5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92" w:type="pct"/>
            <w:tcMar>
              <w:left w:w="85" w:type="dxa"/>
              <w:right w:w="85" w:type="dxa"/>
            </w:tcMar>
            <w:vAlign w:val="center"/>
          </w:tcPr>
          <w:p w:rsidR="007A13FB" w:rsidRPr="006F52F6" w:rsidRDefault="007A13FB" w:rsidP="006F52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  <w:r w:rsidR="003B7ED0"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+</w:t>
            </w:r>
            <w:r w:rsid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+ </w:t>
            </w:r>
            <w:r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3B7ED0"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практ</w:t>
            </w:r>
            <w:proofErr w:type="spellEnd"/>
            <w:r w:rsidRPr="006F5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890C45" w:rsidRDefault="00890C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B5F16" w:rsidRPr="00500707" w:rsidRDefault="00BB5F16" w:rsidP="006F52F6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практических работ</w:t>
      </w:r>
    </w:p>
    <w:p w:rsidR="00BB5F16" w:rsidRPr="00500707" w:rsidRDefault="00BB5F16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Практическая раб</w:t>
      </w:r>
      <w:r w:rsidR="006F52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та №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1 «Испытание асинхронного двигателя с коротк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замкнутым ротором» (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уск электродвигателя, определение мощности электр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двигателя)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16" w:rsidRPr="00500707" w:rsidRDefault="00C8301A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Практическая работа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</w:t>
      </w:r>
      <w:r w:rsidR="00462DF0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2 «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Исследование цепи переменного тока, соде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жащей трансформатор</w:t>
      </w:r>
      <w:r w:rsidRPr="00500707">
        <w:rPr>
          <w:rFonts w:ascii="Times New Roman" w:hAnsi="Times New Roman" w:cs="Times New Roman"/>
          <w:sz w:val="28"/>
          <w:szCs w:val="28"/>
        </w:rPr>
        <w:t>.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Расчет и сборка маломощных трансформаторов.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Опр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 xml:space="preserve">деление коэффициента трансформации и потерь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энергии.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Определение КПД»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16" w:rsidRPr="00500707" w:rsidRDefault="00C8301A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Практическая работа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</w:t>
      </w:r>
      <w:r w:rsidR="006F52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3 «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Исследование четыр</w:t>
      </w:r>
      <w:r w:rsidR="006F52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хполюсника»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16" w:rsidRPr="00500707" w:rsidRDefault="00C8301A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Практическая работа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</w:t>
      </w:r>
      <w:r w:rsidR="006F52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4 «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Исследование электрических фильтров»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16" w:rsidRPr="00500707" w:rsidRDefault="00C8301A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Практическая работа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</w:t>
      </w:r>
      <w:r w:rsidR="00462DF0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5 «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Исследование тр</w:t>
      </w:r>
      <w:r w:rsidR="006F52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хфазной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 xml:space="preserve"> системы при соед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 xml:space="preserve">нении 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звездой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треугольником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F16" w:rsidRPr="00500707" w:rsidRDefault="00C8301A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Практическая работа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</w:t>
      </w:r>
      <w:r w:rsidR="00462DF0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BB5F16" w:rsidRPr="00500707">
        <w:rPr>
          <w:rFonts w:ascii="Times New Roman" w:eastAsia="Times New Roman" w:hAnsi="Times New Roman" w:cs="Times New Roman"/>
          <w:bCs/>
          <w:iCs/>
          <w:sz w:val="28"/>
          <w:szCs w:val="28"/>
        </w:rPr>
        <w:t>6 «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Исследование магнитных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 xml:space="preserve"> пускателей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 магни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 xml:space="preserve"> усилителей, стабилизаторов</w:t>
      </w:r>
      <w:r w:rsidR="00462DF0" w:rsidRPr="005007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5F16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ED0" w:rsidRPr="006F52F6" w:rsidRDefault="003B7ED0" w:rsidP="00D941DF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13FB" w:rsidRPr="00500707" w:rsidRDefault="0024051F" w:rsidP="006F52F6">
      <w:pPr>
        <w:pStyle w:val="1"/>
        <w:widowControl/>
        <w:spacing w:before="0" w:line="312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r w:rsidR="00890C45">
        <w:rPr>
          <w:rFonts w:ascii="Times New Roman" w:eastAsia="Times New Roman" w:hAnsi="Times New Roman" w:cs="Times New Roman"/>
          <w:sz w:val="28"/>
          <w:szCs w:val="28"/>
        </w:rPr>
        <w:br/>
      </w:r>
      <w:r w:rsidR="007A13FB" w:rsidRPr="00500707">
        <w:rPr>
          <w:rFonts w:ascii="Times New Roman" w:eastAsia="Times New Roman" w:hAnsi="Times New Roman" w:cs="Times New Roman"/>
          <w:sz w:val="28"/>
          <w:szCs w:val="28"/>
        </w:rPr>
        <w:t>ЭЛЕКТИВНОГО</w:t>
      </w:r>
      <w:r w:rsidR="00890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FB" w:rsidRPr="00500707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 w:rsidR="00890C45">
        <w:rPr>
          <w:rFonts w:ascii="Times New Roman" w:eastAsia="Times New Roman" w:hAnsi="Times New Roman" w:cs="Times New Roman"/>
          <w:sz w:val="28"/>
          <w:szCs w:val="28"/>
        </w:rPr>
        <w:br/>
      </w:r>
      <w:r w:rsidR="007A13FB" w:rsidRPr="00500707">
        <w:rPr>
          <w:rFonts w:ascii="Times New Roman" w:eastAsia="Times New Roman" w:hAnsi="Times New Roman" w:cs="Times New Roman"/>
          <w:sz w:val="28"/>
          <w:szCs w:val="28"/>
        </w:rPr>
        <w:t>«ОСНОВЫ ЭЛЕКТРОТЕХНИКИ»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46"/>
        <w:gridCol w:w="3933"/>
        <w:gridCol w:w="996"/>
        <w:gridCol w:w="4401"/>
      </w:tblGrid>
      <w:tr w:rsidR="003F229D" w:rsidRPr="00737038" w:rsidTr="00737038">
        <w:trPr>
          <w:trHeight w:val="340"/>
          <w:tblHeader/>
        </w:trPr>
        <w:tc>
          <w:tcPr>
            <w:tcW w:w="277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038">
              <w:rPr>
                <w:rFonts w:ascii="Times New Roman" w:hAnsi="Times New Roman" w:cs="Times New Roman"/>
                <w:b/>
              </w:rPr>
              <w:t>№</w:t>
            </w:r>
            <w:r w:rsidRPr="00737038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7370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70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03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038">
              <w:rPr>
                <w:rFonts w:ascii="Times New Roman" w:hAnsi="Times New Roman" w:cs="Times New Roman"/>
                <w:b/>
              </w:rPr>
              <w:t>Кол-во</w:t>
            </w:r>
            <w:r w:rsidRPr="00737038"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  <w:tc>
          <w:tcPr>
            <w:tcW w:w="2228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038">
              <w:rPr>
                <w:rFonts w:ascii="Times New Roman" w:hAnsi="Times New Roman" w:cs="Times New Roman"/>
                <w:b/>
              </w:rPr>
              <w:t>Характеристика основных видов</w:t>
            </w:r>
            <w:r w:rsidRPr="00737038">
              <w:rPr>
                <w:rFonts w:ascii="Times New Roman" w:hAnsi="Times New Roman" w:cs="Times New Roman"/>
                <w:b/>
              </w:rPr>
              <w:br/>
              <w:t>деятельности учащихся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Введение в электротехнику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«Основы эле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тротехники», основными </w:t>
            </w:r>
            <w:r w:rsidR="00A37BAE" w:rsidRPr="00737038">
              <w:rPr>
                <w:rFonts w:ascii="Times New Roman" w:hAnsi="Times New Roman" w:cs="Times New Roman"/>
                <w:sz w:val="24"/>
                <w:szCs w:val="24"/>
              </w:rPr>
              <w:t>этапами разв</w:t>
            </w:r>
            <w:r w:rsidR="00A37BAE" w:rsidRPr="00737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7BAE" w:rsidRPr="0073703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азывать имена отечественны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ученых и описывать их вклад в развитие электротехники. Пр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водить примеры, поясняющие связь ра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вития науки и техники на различных эт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апах развития электротехники</w:t>
            </w:r>
          </w:p>
        </w:tc>
      </w:tr>
      <w:tr w:rsidR="003F229D" w:rsidRPr="00737038" w:rsidTr="00737038">
        <w:trPr>
          <w:trHeight w:val="340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90C45" w:rsidRPr="00737038" w:rsidRDefault="0024051F" w:rsidP="00890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положения теории электрических </w:t>
            </w:r>
            <w:r w:rsidR="00263E9C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цепей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Ток. 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>ЭДС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. Напряжение в электрич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ской цепи. Схемы замещения. Э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вивалентные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схемы ис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точников электрической энергии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основных характеристик эле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трических цепей, условно графическое обозначение схем замещения. Изучение электрических цепей 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с идеализирова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ными элементами.</w:t>
            </w:r>
          </w:p>
          <w:p w:rsidR="00890C45" w:rsidRPr="00737038" w:rsidRDefault="00890C45" w:rsidP="00890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понятия баланса мощности и проводимости.</w:t>
            </w:r>
          </w:p>
          <w:p w:rsidR="0024051F" w:rsidRPr="00737038" w:rsidRDefault="00890C45" w:rsidP="00890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Составить таблицу для разветвл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неразветвленной электрических цепей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Мощность в цепи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 источн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ЭДС. Классический метод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а и расч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та электрических цепей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737038">
        <w:trPr>
          <w:trHeight w:val="340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63E9C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51F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цепи переменного тока</w:t>
            </w:r>
            <w:r w:rsidR="0024051F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Пассивные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элементы цепей пер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менного тока. Описание цепей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ременного тока с помощью лине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ных интегр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о-дифференциальных уравнений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понятия пассивные элементы цепей переменного тока. Построение диаграмм изменения тока и напряжения.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уравнений для определения неизвестных токов. Изучить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турных токов, метод узловых напряж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(применение правил </w:t>
            </w:r>
            <w:proofErr w:type="spellStart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Киргофа</w:t>
            </w:r>
            <w:proofErr w:type="spellEnd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и свойств мн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гофазных систем, спосо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бов создания тр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хфазной системы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Мощность в цепи синусоидального тока.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Много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фазные электрические цепи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737038">
        <w:trPr>
          <w:trHeight w:val="340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Трехфазные электрические цепи</w:t>
            </w:r>
            <w:r w:rsidR="00263E9C"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="00462DF0"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C459E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890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хфазная система. Соединение зв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ездой. Соединение треугольником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основных характеристик тр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хфазной системы. Изучение особе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ностей соединени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й «звездой» и «тр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угольником».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Дать сравнительный анализ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>хфазной и однофазной систем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: преимущества и недостатки.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характеристик и принципа действия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хфазного генер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работы генер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тора при различных соединениях 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его обмоток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89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тр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хфазных систем и е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измерение. Сравнение тр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хфазных и </w:t>
            </w:r>
            <w:proofErr w:type="gramStart"/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однофазной</w:t>
            </w:r>
            <w:proofErr w:type="gramEnd"/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Мощность тр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хфаз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тока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89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хфазный генератор. Соединение обмоток генератора. Включение н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агрузки в сеть трехфазного тока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890C45">
        <w:trPr>
          <w:trHeight w:val="340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890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Переходные</w:t>
            </w:r>
            <w:r w:rsidR="00263E9C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процессы в электрических цепях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462DF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89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9EF" w:rsidRPr="00737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Ступенчатая функция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. Единичная импульсная функция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процессов перехода из одного режима работы цепи в другой режим.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схемы включения цепи в м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мент коммутации.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единичной ступенчатой фун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(ЕСФ), единичной импульсной функции (ЕИФ)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переходных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(ПХ) и импуль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характеристик цепей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(ИХ)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C45" w:rsidRPr="00737038" w:rsidRDefault="0024051F" w:rsidP="00C4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с двумя видами проводных линий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Переходные и импульсные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ристики цепей. Электрические цепи дл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>я передачи импульсных сигналов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890C45">
        <w:trPr>
          <w:trHeight w:val="340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890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="00263E9C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гнитные цепи и трансформаторы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89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9EF" w:rsidRPr="00737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90C45" w:rsidRPr="00737038" w:rsidRDefault="0024051F" w:rsidP="00890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магнитной цепи. Трансформаторы. </w:t>
            </w:r>
            <w:proofErr w:type="spellStart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Безобмоточные</w:t>
            </w:r>
            <w:proofErr w:type="spellEnd"/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трансформаторы.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 </w:t>
            </w:r>
            <w:proofErr w:type="gramStart"/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форматорной</w:t>
            </w:r>
            <w:proofErr w:type="gramEnd"/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ЭДС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основных технических хара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теристик и структуры магнитной цепи.</w:t>
            </w:r>
          </w:p>
          <w:p w:rsidR="0024051F" w:rsidRPr="00737038" w:rsidRDefault="0024051F" w:rsidP="00737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назначение и принцип действия трансформатора переменного тока,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 и режима работы трансформатора</w:t>
            </w:r>
            <w:r w:rsidR="00890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основных технических хара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теристик и классификаций различных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трехфазных трансформаторов и тран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форматоров специального назначения, электроприводов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Трехфазные трансформаторы и трансформаторы специального назначения</w:t>
            </w:r>
            <w:r w:rsidR="003B7ED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(автотрансформаторы, измерительные трансформаторы)</w:t>
            </w:r>
            <w:r w:rsidR="003B7ED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Электропривод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C46A2B">
        <w:trPr>
          <w:trHeight w:val="340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C4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Общие методы описания электрических цепей</w:t>
            </w:r>
            <w:r w:rsidR="00263E9C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462DF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89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9EF" w:rsidRPr="007370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Частотные характеристики электр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ческой цепи. Описание электрич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ских цепей на основе передаточных функций.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фильтры</w:t>
            </w:r>
          </w:p>
          <w:p w:rsidR="00C46A2B" w:rsidRPr="00737038" w:rsidRDefault="00C46A2B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частотных характеристик электрической цепи: </w:t>
            </w:r>
            <w:proofErr w:type="spellStart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амплитудночасто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(АЧХ),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фазочастотные</w:t>
            </w:r>
            <w:proofErr w:type="spellEnd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(ФЧХ)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Описание электрических цепей при п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мощи </w:t>
            </w:r>
            <w:proofErr w:type="spellStart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основных технических хара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теристик электрических фильтров.</w:t>
            </w:r>
          </w:p>
          <w:p w:rsidR="0024051F" w:rsidRPr="00737038" w:rsidRDefault="0024051F" w:rsidP="00890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принципами работы дву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полюсника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 четыр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хполюсника,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ными параметрами, видами. Условны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е обозначения, схемы соединения</w:t>
            </w: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C4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Представление электрической цепи в виде двухполюсника.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Четыр</w:t>
            </w:r>
            <w:r w:rsidR="00C46A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хп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люсник в электрической цепи. Э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вивалентные схемы четыр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хполю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«Экзотические» четыр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хпо</w:t>
            </w:r>
            <w:r w:rsidR="00E529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люсники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E529A3">
        <w:trPr>
          <w:trHeight w:val="397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890C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</w:t>
            </w:r>
            <w:r w:rsidR="003B7ED0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3E9C"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Электрические машины 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89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0C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9EF" w:rsidRPr="007370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постоянного тока (двиг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тели постоянного тока, генераторы постоянного тока). Электрические машины переменного тока.</w:t>
            </w:r>
            <w:r w:rsidR="00586FCA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фазные асинхронные двигатели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7370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характеристик и принципа действий машин постоянного тока,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мы включения машин постоянного тока и режима их работы.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классификаций электрических машин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переменного тока. Изучение свойства обратимости.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характеристик и принципа действий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однофазных асинхронных дв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гателей. Изучение характеристик и принципа действий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трехфазного си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хронного,</w:t>
            </w:r>
            <w:r w:rsidR="003B7ED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асинхронного и коллекторн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двигателей</w:t>
            </w:r>
            <w:r w:rsidR="003B7ED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>Понятие о скольжении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Вращающееся поле. Трехфазные электрические машины: синхро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ные машины,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асинхронные, колле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торные.</w:t>
            </w:r>
            <w:r w:rsidR="003B7ED0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F0" w:rsidRPr="00737038">
              <w:rPr>
                <w:rFonts w:ascii="Times New Roman" w:hAnsi="Times New Roman" w:cs="Times New Roman"/>
                <w:sz w:val="24"/>
                <w:szCs w:val="24"/>
              </w:rPr>
              <w:t>Понятие о скольжении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7370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E529A3">
        <w:trPr>
          <w:trHeight w:val="397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6265FA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Электрические системы пи</w:t>
            </w:r>
            <w:r w:rsidR="00263E9C"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тания для электронных устройств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систем питания. Основные характеристические п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раметры источников вторичного электропитания (ИВЭП)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E529A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классификации систем пит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ния: первичной и вторичной: по при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ципу действия, по назначению, по мо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по количеству каналов и т.д.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структурные схемы ИВЭП. Системы бесперебойного питания (СБП) электронных средств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E529A3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70E91" w:rsidRPr="00737038" w:rsidRDefault="00670E91" w:rsidP="0073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типовых структурных схем (ИВЭП) с трансформатором на входе, с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регулируемым инвертором.</w:t>
            </w:r>
          </w:p>
          <w:p w:rsidR="00670E91" w:rsidRPr="00737038" w:rsidRDefault="00670E91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структурной схемы беспер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бойного питания (СБП)</w:t>
            </w:r>
          </w:p>
        </w:tc>
      </w:tr>
      <w:tr w:rsidR="003F229D" w:rsidRPr="00737038" w:rsidTr="00E529A3">
        <w:trPr>
          <w:trHeight w:val="397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6265FA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Электрические измерения и приборы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0E91" w:rsidRPr="00737038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магнитоэлектрической с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стемы. Приборы электромагнитной системы. Прибо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ры электродинам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системы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работы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магнитоэлектрической, электрома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нитной, электродинамической систем.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основных методов электрич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ских измерений.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принципами работы ц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ровых приборов</w:t>
            </w:r>
            <w:r w:rsidR="006265FA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(определение основных достоинств), индукционным сч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тчиком электрической энергии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приборы. Индукционный сч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тчик электрической энергии. Уч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 энергии в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однофазных и тр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фазных цепях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E529A3">
        <w:trPr>
          <w:trHeight w:val="397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  <w:r w:rsidR="006265FA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Электрические и магнитные элементы автоматики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E529A3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2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Автоматы и автоматика. Структура системы автоматического регулир</w:t>
            </w:r>
            <w:r w:rsidRPr="00E52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52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вания. Устройства для измерения сигн</w:t>
            </w:r>
            <w:r w:rsidR="00462DF0" w:rsidRPr="00E52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алов в автоматических системах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характеристик и принципа действий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аппаратуры ручного и автом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управления, их устройств</w:t>
            </w:r>
            <w:r w:rsidR="00670E91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назначени</w:t>
            </w:r>
            <w:r w:rsidR="00670E91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051F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соединений 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паратуры управления и защиты.</w:t>
            </w:r>
          </w:p>
          <w:p w:rsidR="0091213A" w:rsidRPr="00737038" w:rsidRDefault="0091213A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основных технических хара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теристик и классификаций различных электромагнитных реле, магнитных з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поров, магнитно-резонансных томогр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фов, пускателей и усилителей.</w:t>
            </w:r>
          </w:p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характеристик и принципа действий трансформаторного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усилителя, </w:t>
            </w:r>
            <w:proofErr w:type="spellStart"/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ерромагнитного</w:t>
            </w:r>
            <w:proofErr w:type="spellEnd"/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затора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Реле. Магнитные пускатели. Ма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нитные усилители,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назначение и классификация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737038">
        <w:trPr>
          <w:trHeight w:val="340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Трансформаторный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ус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литель. </w:t>
            </w:r>
            <w:proofErr w:type="spellStart"/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Ферромагн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итные</w:t>
            </w:r>
            <w:proofErr w:type="spellEnd"/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стабилиз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торы напряжения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E529A3">
        <w:trPr>
          <w:trHeight w:val="397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11</w:t>
            </w:r>
            <w:r w:rsidR="006265FA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6265FA"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елинейные цепи переменного тока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1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Нелинейные элем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енты. Токи в ц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пях с вентилями</w:t>
            </w:r>
          </w:p>
        </w:tc>
        <w:tc>
          <w:tcPr>
            <w:tcW w:w="504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основных технических хара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теристик и классификаций различных нелинейных элементов. Влияние нел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нейных элементов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на ток и напряжение.</w:t>
            </w:r>
          </w:p>
          <w:p w:rsidR="0024051F" w:rsidRPr="00E529A3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принципами работы эле</w:t>
            </w: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тронных</w:t>
            </w:r>
            <w:r w:rsidR="003F229D"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полупроводниковых</w:t>
            </w:r>
            <w:r w:rsidR="003F229D"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265FA"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вентилей</w:t>
            </w: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основных технических хара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теристик и классификаций различных к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атушек с </w:t>
            </w:r>
            <w:proofErr w:type="spellStart"/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ферромагнитным</w:t>
            </w:r>
            <w:proofErr w:type="spellEnd"/>
            <w:r w:rsidR="00464EA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стал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сердечником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top w:w="31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Катушка с </w:t>
            </w:r>
            <w:proofErr w:type="spellStart"/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ферромагнитным</w:t>
            </w:r>
            <w:proofErr w:type="spellEnd"/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дечником. Мощность потерь эне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к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атушке со стальным серде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462DF0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ником</w:t>
            </w:r>
          </w:p>
        </w:tc>
        <w:tc>
          <w:tcPr>
            <w:tcW w:w="504" w:type="pct"/>
            <w:tcMar>
              <w:top w:w="31" w:type="dxa"/>
              <w:left w:w="85" w:type="dxa"/>
              <w:bottom w:w="0" w:type="dxa"/>
              <w:right w:w="85" w:type="dxa"/>
            </w:tcMar>
            <w:hideMark/>
          </w:tcPr>
          <w:p w:rsidR="0024051F" w:rsidRPr="00737038" w:rsidRDefault="0024051F" w:rsidP="00737038">
            <w:pPr>
              <w:pStyle w:val="TableParagraph"/>
              <w:widowControl/>
              <w:jc w:val="center"/>
              <w:rPr>
                <w:sz w:val="24"/>
                <w:szCs w:val="24"/>
              </w:rPr>
            </w:pPr>
            <w:r w:rsidRPr="00737038">
              <w:rPr>
                <w:sz w:val="24"/>
                <w:szCs w:val="24"/>
              </w:rPr>
              <w:t>1</w:t>
            </w:r>
          </w:p>
        </w:tc>
        <w:tc>
          <w:tcPr>
            <w:tcW w:w="2228" w:type="pct"/>
            <w:vMerge/>
            <w:hideMark/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9D" w:rsidRPr="00737038" w:rsidTr="00E529A3">
        <w:trPr>
          <w:trHeight w:val="397"/>
        </w:trPr>
        <w:tc>
          <w:tcPr>
            <w:tcW w:w="5000" w:type="pct"/>
            <w:gridSpan w:val="4"/>
            <w:vAlign w:val="center"/>
            <w:hideMark/>
          </w:tcPr>
          <w:p w:rsidR="0024051F" w:rsidRPr="00737038" w:rsidRDefault="0024051F" w:rsidP="00737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</w:t>
            </w:r>
            <w:r w:rsidR="006265FA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Передача и распределение электрической энергии</w:t>
            </w:r>
            <w:r w:rsidR="00263E9C"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670E91"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 w:val="restart"/>
            <w:tcMar>
              <w:left w:w="85" w:type="dxa"/>
              <w:right w:w="85" w:type="dxa"/>
            </w:tcMar>
            <w:hideMark/>
          </w:tcPr>
          <w:p w:rsidR="00670E91" w:rsidRPr="00737038" w:rsidRDefault="00670E91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1" w:type="pct"/>
            <w:tcMar>
              <w:left w:w="85" w:type="dxa"/>
              <w:right w:w="85" w:type="dxa"/>
            </w:tcMar>
          </w:tcPr>
          <w:p w:rsidR="00670E91" w:rsidRPr="00737038" w:rsidRDefault="00670E91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классификация эле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трических сетей, их устройство и графическое изображение. Падение и потеря напряжения в линиях эле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троснабжения. Расч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 проводов по допустимой потере напряжения в линиях постоянного, однофазного и тр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хфазного тока</w:t>
            </w:r>
          </w:p>
        </w:tc>
        <w:tc>
          <w:tcPr>
            <w:tcW w:w="504" w:type="pct"/>
            <w:tcMar>
              <w:left w:w="85" w:type="dxa"/>
              <w:right w:w="85" w:type="dxa"/>
            </w:tcMar>
          </w:tcPr>
          <w:p w:rsidR="00670E91" w:rsidRPr="00737038" w:rsidRDefault="00670E91" w:rsidP="00E5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tcMar>
              <w:left w:w="85" w:type="dxa"/>
              <w:right w:w="85" w:type="dxa"/>
            </w:tcMar>
          </w:tcPr>
          <w:p w:rsidR="00670E91" w:rsidRPr="00737038" w:rsidRDefault="00670E91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электрической с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стемы: трансформаторные подста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737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(ТП), линии электропередач (ЛЭП).</w:t>
            </w:r>
          </w:p>
          <w:p w:rsidR="00670E91" w:rsidRPr="00E529A3" w:rsidRDefault="00670E91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Графическое изображение схемы соед</w:t>
            </w: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529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 элементов электрической системы.</w:t>
            </w:r>
          </w:p>
          <w:p w:rsidR="00670E91" w:rsidRPr="00737038" w:rsidRDefault="00670E91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понятий: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и потеря напряжения в линиях электроснабжения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E91" w:rsidRPr="00737038" w:rsidRDefault="00670E91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методов</w:t>
            </w:r>
            <w:r w:rsidR="003F229D"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проводов в линиях постоянного, однофазного и тр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хфазного тока (площадь сечения)</w:t>
            </w:r>
          </w:p>
        </w:tc>
      </w:tr>
      <w:tr w:rsidR="003F229D" w:rsidRPr="00737038" w:rsidTr="00E529A3">
        <w:trPr>
          <w:trHeight w:val="397"/>
        </w:trPr>
        <w:tc>
          <w:tcPr>
            <w:tcW w:w="277" w:type="pct"/>
            <w:vMerge/>
            <w:tcMar>
              <w:left w:w="85" w:type="dxa"/>
              <w:right w:w="85" w:type="dxa"/>
            </w:tcMar>
            <w:hideMark/>
          </w:tcPr>
          <w:p w:rsidR="00670E91" w:rsidRPr="00737038" w:rsidRDefault="00670E91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Mar>
              <w:left w:w="85" w:type="dxa"/>
              <w:right w:w="85" w:type="dxa"/>
            </w:tcMar>
          </w:tcPr>
          <w:p w:rsidR="00670E91" w:rsidRPr="00737038" w:rsidRDefault="00670E91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 заземление</w:t>
            </w:r>
            <w:r w:rsidR="003F229D"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тр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хфа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тока. Устройство и просте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ший расч</w:t>
            </w:r>
            <w:r w:rsid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т заземлителей</w:t>
            </w:r>
          </w:p>
        </w:tc>
        <w:tc>
          <w:tcPr>
            <w:tcW w:w="504" w:type="pct"/>
            <w:tcMar>
              <w:left w:w="85" w:type="dxa"/>
              <w:right w:w="85" w:type="dxa"/>
            </w:tcMar>
          </w:tcPr>
          <w:p w:rsidR="00670E91" w:rsidRPr="00737038" w:rsidRDefault="00670E91" w:rsidP="00E5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tcMar>
              <w:left w:w="85" w:type="dxa"/>
              <w:right w:w="85" w:type="dxa"/>
            </w:tcMar>
          </w:tcPr>
          <w:p w:rsidR="00670E91" w:rsidRPr="00737038" w:rsidRDefault="00670E91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защитного з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70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земления, их виды, устройства, способы соединения</w:t>
            </w:r>
          </w:p>
        </w:tc>
      </w:tr>
      <w:tr w:rsidR="003F229D" w:rsidRPr="00737038" w:rsidTr="00E529A3">
        <w:trPr>
          <w:trHeight w:val="397"/>
        </w:trPr>
        <w:tc>
          <w:tcPr>
            <w:tcW w:w="5000" w:type="pct"/>
            <w:gridSpan w:val="4"/>
            <w:vAlign w:val="center"/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  <w:r w:rsidR="006265FA" w:rsidRPr="0073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</w:t>
            </w:r>
            <w:r w:rsidR="00C8301A"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тика и охрана окружающей среды</w:t>
            </w:r>
            <w:r w:rsidR="00464EAD"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670E91"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F229D" w:rsidRPr="00737038" w:rsidTr="00E529A3">
        <w:trPr>
          <w:trHeight w:val="340"/>
        </w:trPr>
        <w:tc>
          <w:tcPr>
            <w:tcW w:w="277" w:type="pct"/>
            <w:tcMar>
              <w:left w:w="85" w:type="dxa"/>
              <w:right w:w="85" w:type="dxa"/>
            </w:tcMar>
            <w:hideMark/>
          </w:tcPr>
          <w:p w:rsidR="0024051F" w:rsidRPr="00737038" w:rsidRDefault="0024051F" w:rsidP="0073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1" w:type="pct"/>
            <w:tcMar>
              <w:left w:w="85" w:type="dxa"/>
              <w:right w:w="85" w:type="dxa"/>
            </w:tcMar>
          </w:tcPr>
          <w:p w:rsidR="0024051F" w:rsidRPr="00E529A3" w:rsidRDefault="0024051F" w:rsidP="007370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Необходимость и задачи охраны окружающей среды. Охран</w:t>
            </w:r>
            <w:r w:rsidR="00670E91"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окруж</w:t>
            </w:r>
            <w:r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ющей среды при производстве и и</w:t>
            </w:r>
            <w:r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</w:t>
            </w:r>
            <w:r w:rsidR="006265FA"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ьзова</w:t>
            </w:r>
            <w:r w:rsidR="00462DF0" w:rsidRPr="00E5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нии электрической энергии</w:t>
            </w:r>
          </w:p>
        </w:tc>
        <w:tc>
          <w:tcPr>
            <w:tcW w:w="504" w:type="pct"/>
            <w:tcMar>
              <w:left w:w="85" w:type="dxa"/>
              <w:right w:w="85" w:type="dxa"/>
            </w:tcMar>
          </w:tcPr>
          <w:p w:rsidR="0024051F" w:rsidRPr="00737038" w:rsidRDefault="0024051F" w:rsidP="00E5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pct"/>
            <w:tcMar>
              <w:left w:w="85" w:type="dxa"/>
              <w:right w:w="85" w:type="dxa"/>
            </w:tcMar>
          </w:tcPr>
          <w:p w:rsidR="0024051F" w:rsidRPr="00737038" w:rsidRDefault="0024051F" w:rsidP="00737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Изучение различных технологий раци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нального использования энергий, с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038">
              <w:rPr>
                <w:rFonts w:ascii="Times New Roman" w:hAnsi="Times New Roman" w:cs="Times New Roman"/>
                <w:sz w:val="24"/>
                <w:szCs w:val="24"/>
              </w:rPr>
              <w:t>кращение потребления энергоносителей</w:t>
            </w:r>
          </w:p>
        </w:tc>
      </w:tr>
    </w:tbl>
    <w:p w:rsidR="00A90E76" w:rsidRDefault="00A90E7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05620" w:rsidRDefault="00464EAD" w:rsidP="00D941D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И МАТЕРИАЛЬНО-ТЕХНИЧЕСКОЕ</w:t>
      </w:r>
      <w:r w:rsidR="00A90E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ОБРАЗОВАТЕЛЬНОГО ПРОЦЕССА</w:t>
      </w:r>
    </w:p>
    <w:p w:rsidR="00721720" w:rsidRPr="00721720" w:rsidRDefault="00721720" w:rsidP="00D941D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515" w:rsidRPr="00500707" w:rsidRDefault="00DA6515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. Учебные издания</w:t>
      </w:r>
      <w:r w:rsidR="00A90E7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229D" w:rsidRPr="00500707" w:rsidRDefault="00DA6515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Бутырин</w:t>
      </w:r>
      <w:proofErr w:type="spellEnd"/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П.А. Электротехника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чебник 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НПО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М.: ИЦ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Акад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мия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, 2015.</w:t>
      </w:r>
    </w:p>
    <w:p w:rsidR="003F229D" w:rsidRPr="00500707" w:rsidRDefault="003F229D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2. Данилов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И.А., Иванов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П.М. Общая электротехника с основами электр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ники.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М.: Высшая школа, 2005.</w:t>
      </w:r>
    </w:p>
    <w:p w:rsidR="003F229D" w:rsidRPr="00500707" w:rsidRDefault="003F229D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3. Еременко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В.Т. Основы электротехники и электроники.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л: ФГБОУ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ВПО. «Госуниверситет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УНПК», 2012.</w:t>
      </w:r>
    </w:p>
    <w:p w:rsidR="003F229D" w:rsidRPr="00500707" w:rsidRDefault="003F229D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4. Зайцев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В.Е.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Нестерова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Т.А. Электротехника, электроснабжение, </w:t>
      </w:r>
      <w:proofErr w:type="spellStart"/>
      <w:r w:rsidRPr="00500707">
        <w:rPr>
          <w:rFonts w:ascii="Times New Roman" w:eastAsia="Times New Roman" w:hAnsi="Times New Roman" w:cs="Times New Roman"/>
          <w:sz w:val="28"/>
          <w:szCs w:val="28"/>
        </w:rPr>
        <w:t>эле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тротехнология</w:t>
      </w:r>
      <w:proofErr w:type="spellEnd"/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и электрооборудование.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.: ИЦ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«Академия»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2010.</w:t>
      </w:r>
    </w:p>
    <w:p w:rsidR="00891EEA" w:rsidRPr="00500707" w:rsidRDefault="003F229D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670E91" w:rsidRPr="00500707">
        <w:rPr>
          <w:rFonts w:ascii="Times New Roman" w:eastAsia="Times New Roman" w:hAnsi="Times New Roman" w:cs="Times New Roman"/>
          <w:sz w:val="28"/>
          <w:szCs w:val="28"/>
        </w:rPr>
        <w:t xml:space="preserve">Мартынов </w:t>
      </w:r>
      <w:r w:rsidR="00891EEA" w:rsidRPr="00500707">
        <w:rPr>
          <w:rFonts w:ascii="Times New Roman" w:eastAsia="Times New Roman" w:hAnsi="Times New Roman" w:cs="Times New Roman"/>
          <w:sz w:val="28"/>
          <w:szCs w:val="28"/>
        </w:rPr>
        <w:t xml:space="preserve">И.О. Электротехника.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1EEA" w:rsidRPr="00500707">
        <w:rPr>
          <w:rFonts w:ascii="Times New Roman" w:eastAsia="Times New Roman" w:hAnsi="Times New Roman" w:cs="Times New Roman"/>
          <w:sz w:val="28"/>
          <w:szCs w:val="28"/>
        </w:rPr>
        <w:t xml:space="preserve"> М.: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1720" w:rsidRPr="00500707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="00891EEA" w:rsidRPr="005007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65FA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EA" w:rsidRPr="00500707">
        <w:rPr>
          <w:rFonts w:ascii="Times New Roman" w:eastAsia="Times New Roman" w:hAnsi="Times New Roman" w:cs="Times New Roman"/>
          <w:sz w:val="28"/>
          <w:szCs w:val="28"/>
        </w:rPr>
        <w:t>2015.</w:t>
      </w:r>
    </w:p>
    <w:p w:rsidR="003F229D" w:rsidRPr="00500707" w:rsidRDefault="003F229D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6. </w:t>
      </w:r>
      <w:proofErr w:type="gramStart"/>
      <w:r w:rsidRPr="00500707">
        <w:rPr>
          <w:rFonts w:ascii="Times New Roman" w:eastAsia="Times New Roman" w:hAnsi="Times New Roman" w:cs="Times New Roman"/>
          <w:sz w:val="28"/>
          <w:szCs w:val="28"/>
        </w:rPr>
        <w:t>Прошин</w:t>
      </w:r>
      <w:proofErr w:type="gramEnd"/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В.М. Рабочая тетрадь по электротехнике.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М.: ИЦ «Академия», 2015.</w:t>
      </w:r>
    </w:p>
    <w:p w:rsidR="002E297B" w:rsidRDefault="003F229D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spellStart"/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Ярочкина</w:t>
      </w:r>
      <w:proofErr w:type="spellEnd"/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 xml:space="preserve">Г.В. и др. Электротехника. Рабочая тетрадь.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 xml:space="preserve"> М.: ИЦ «Акад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мия», 2015.</w:t>
      </w:r>
    </w:p>
    <w:p w:rsidR="00721720" w:rsidRPr="00500707" w:rsidRDefault="00721720" w:rsidP="00D941DF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620" w:rsidRPr="00500707" w:rsidRDefault="002E297B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00707">
        <w:rPr>
          <w:rFonts w:ascii="Times New Roman" w:eastAsia="Times New Roman" w:hAnsi="Times New Roman" w:cs="Times New Roman"/>
          <w:b/>
          <w:sz w:val="28"/>
          <w:szCs w:val="28"/>
        </w:rPr>
        <w:t>. Дополнительная литература</w:t>
      </w:r>
      <w:r w:rsidR="00305620" w:rsidRPr="005007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229D" w:rsidRPr="00500707" w:rsidRDefault="00305620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 Беспалов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В.Я. Электрические машины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еб</w:t>
      </w:r>
      <w:proofErr w:type="gramStart"/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особие. – М.: ИЦ «Акад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229D" w:rsidRPr="00500707">
        <w:rPr>
          <w:rFonts w:ascii="Times New Roman" w:eastAsia="Times New Roman" w:hAnsi="Times New Roman" w:cs="Times New Roman"/>
          <w:sz w:val="28"/>
          <w:szCs w:val="28"/>
        </w:rPr>
        <w:t>мия», 2005.</w:t>
      </w:r>
    </w:p>
    <w:p w:rsidR="003F229D" w:rsidRPr="00500707" w:rsidRDefault="003F229D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500707">
        <w:rPr>
          <w:rFonts w:ascii="Times New Roman" w:eastAsia="Times New Roman" w:hAnsi="Times New Roman" w:cs="Times New Roman"/>
          <w:sz w:val="28"/>
          <w:szCs w:val="28"/>
        </w:rPr>
        <w:t>Гуржий</w:t>
      </w:r>
      <w:proofErr w:type="spellEnd"/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А.Н. Электрические и радиотехнические измерения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еб</w:t>
      </w:r>
      <w:proofErr w:type="gramStart"/>
      <w:r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070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0070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бие для НПО.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М.: ИЦ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3F229D" w:rsidRPr="00500707" w:rsidRDefault="003F229D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00707">
        <w:rPr>
          <w:rFonts w:ascii="Times New Roman" w:hAnsi="Times New Roman" w:cs="Times New Roman"/>
          <w:sz w:val="28"/>
          <w:szCs w:val="28"/>
        </w:rPr>
        <w:t xml:space="preserve"> Поляков В.А. Практикум по электротехнике. </w:t>
      </w:r>
      <w:r w:rsidR="00721720">
        <w:rPr>
          <w:rFonts w:ascii="Times New Roman" w:hAnsi="Times New Roman" w:cs="Times New Roman"/>
          <w:sz w:val="28"/>
          <w:szCs w:val="28"/>
        </w:rPr>
        <w:t>–</w:t>
      </w:r>
      <w:r w:rsidRPr="00500707">
        <w:rPr>
          <w:rFonts w:ascii="Times New Roman" w:hAnsi="Times New Roman" w:cs="Times New Roman"/>
          <w:sz w:val="28"/>
          <w:szCs w:val="28"/>
        </w:rPr>
        <w:t xml:space="preserve"> М.: Просвещение, 1986</w:t>
      </w:r>
      <w:r w:rsidR="00721720">
        <w:rPr>
          <w:rFonts w:ascii="Times New Roman" w:hAnsi="Times New Roman" w:cs="Times New Roman"/>
          <w:sz w:val="28"/>
          <w:szCs w:val="28"/>
        </w:rPr>
        <w:t>.</w:t>
      </w:r>
    </w:p>
    <w:p w:rsidR="00305620" w:rsidRDefault="003F229D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Прошин</w:t>
      </w:r>
      <w:r w:rsidR="00A90E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В.М.</w:t>
      </w:r>
      <w:r w:rsidR="006265FA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Лабораторно-практические работы по электротехнике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>еб</w:t>
      </w:r>
      <w:proofErr w:type="gramStart"/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обие </w:t>
      </w:r>
      <w:r w:rsidR="004D166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НПО.</w:t>
      </w:r>
      <w:r w:rsidR="00721720">
        <w:rPr>
          <w:rFonts w:ascii="Times New Roman" w:eastAsia="Times New Roman" w:hAnsi="Times New Roman" w:cs="Times New Roman"/>
          <w:sz w:val="28"/>
          <w:szCs w:val="28"/>
        </w:rPr>
        <w:t xml:space="preserve"> – М.: ИЦ «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="004D166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05620" w:rsidRPr="00500707"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:rsidR="00721720" w:rsidRPr="00500707" w:rsidRDefault="00721720" w:rsidP="00D941D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97B" w:rsidRPr="00500707" w:rsidRDefault="002E297B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0707">
        <w:rPr>
          <w:rFonts w:ascii="Times New Roman" w:hAnsi="Times New Roman" w:cs="Times New Roman"/>
          <w:b/>
          <w:sz w:val="28"/>
          <w:szCs w:val="28"/>
        </w:rPr>
        <w:t>. Информационно-техническая поддержка:</w:t>
      </w:r>
    </w:p>
    <w:p w:rsidR="002E297B" w:rsidRPr="00500707" w:rsidRDefault="003F229D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–</w:t>
      </w:r>
      <w:r w:rsidR="00A90E76">
        <w:rPr>
          <w:rFonts w:ascii="Times New Roman" w:hAnsi="Times New Roman" w:cs="Times New Roman"/>
          <w:sz w:val="28"/>
          <w:szCs w:val="28"/>
        </w:rPr>
        <w:t xml:space="preserve"> </w:t>
      </w:r>
      <w:r w:rsidR="002E297B" w:rsidRPr="00500707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2E297B" w:rsidRPr="00500707" w:rsidRDefault="003F229D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–</w:t>
      </w:r>
      <w:r w:rsidR="00A90E76">
        <w:rPr>
          <w:rFonts w:ascii="Times New Roman" w:hAnsi="Times New Roman" w:cs="Times New Roman"/>
          <w:sz w:val="28"/>
          <w:szCs w:val="28"/>
        </w:rPr>
        <w:t xml:space="preserve"> </w:t>
      </w:r>
      <w:r w:rsidR="002E297B" w:rsidRPr="00500707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2E297B" w:rsidRPr="00500707" w:rsidRDefault="003F229D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–</w:t>
      </w:r>
      <w:r w:rsidR="00A90E76">
        <w:rPr>
          <w:rFonts w:ascii="Times New Roman" w:hAnsi="Times New Roman" w:cs="Times New Roman"/>
          <w:sz w:val="28"/>
          <w:szCs w:val="28"/>
        </w:rPr>
        <w:t xml:space="preserve"> </w:t>
      </w:r>
      <w:r w:rsidR="002E297B" w:rsidRPr="00500707">
        <w:rPr>
          <w:rFonts w:ascii="Times New Roman" w:hAnsi="Times New Roman" w:cs="Times New Roman"/>
          <w:sz w:val="28"/>
          <w:szCs w:val="28"/>
        </w:rPr>
        <w:t>экран проекционный;</w:t>
      </w:r>
    </w:p>
    <w:p w:rsidR="00096441" w:rsidRPr="00500707" w:rsidRDefault="003F229D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–</w:t>
      </w:r>
      <w:r w:rsidR="00A90E76">
        <w:rPr>
          <w:rFonts w:ascii="Times New Roman" w:hAnsi="Times New Roman" w:cs="Times New Roman"/>
          <w:sz w:val="28"/>
          <w:szCs w:val="28"/>
        </w:rPr>
        <w:t xml:space="preserve"> </w:t>
      </w:r>
      <w:r w:rsidR="002E297B" w:rsidRPr="00500707">
        <w:rPr>
          <w:rFonts w:ascii="Times New Roman" w:hAnsi="Times New Roman" w:cs="Times New Roman"/>
          <w:sz w:val="28"/>
          <w:szCs w:val="28"/>
        </w:rPr>
        <w:t>комплект</w:t>
      </w:r>
      <w:r w:rsidR="00096441" w:rsidRPr="00500707">
        <w:rPr>
          <w:rFonts w:ascii="Times New Roman" w:hAnsi="Times New Roman" w:cs="Times New Roman"/>
          <w:sz w:val="28"/>
          <w:szCs w:val="28"/>
        </w:rPr>
        <w:t>ы оборудования для выполнения практических занятий;</w:t>
      </w:r>
    </w:p>
    <w:p w:rsidR="00096441" w:rsidRPr="00500707" w:rsidRDefault="003F229D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–</w:t>
      </w:r>
      <w:r w:rsidR="00A90E76">
        <w:rPr>
          <w:rFonts w:ascii="Times New Roman" w:hAnsi="Times New Roman" w:cs="Times New Roman"/>
          <w:sz w:val="28"/>
          <w:szCs w:val="28"/>
        </w:rPr>
        <w:t xml:space="preserve"> </w:t>
      </w:r>
      <w:r w:rsidR="00096441" w:rsidRPr="00500707">
        <w:rPr>
          <w:rFonts w:ascii="Times New Roman" w:hAnsi="Times New Roman" w:cs="Times New Roman"/>
          <w:sz w:val="28"/>
          <w:szCs w:val="28"/>
        </w:rPr>
        <w:t>электроизмерительные приборы;</w:t>
      </w:r>
    </w:p>
    <w:p w:rsidR="00096441" w:rsidRPr="00500707" w:rsidRDefault="003F229D" w:rsidP="00D941D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–</w:t>
      </w:r>
      <w:r w:rsidR="00A90E76">
        <w:rPr>
          <w:rFonts w:ascii="Times New Roman" w:hAnsi="Times New Roman" w:cs="Times New Roman"/>
          <w:sz w:val="28"/>
          <w:szCs w:val="28"/>
        </w:rPr>
        <w:t xml:space="preserve"> </w:t>
      </w:r>
      <w:r w:rsidR="00096441" w:rsidRPr="00500707">
        <w:rPr>
          <w:rFonts w:ascii="Times New Roman" w:hAnsi="Times New Roman" w:cs="Times New Roman"/>
          <w:sz w:val="28"/>
          <w:szCs w:val="28"/>
        </w:rPr>
        <w:t>демонстрационное оборудование.</w:t>
      </w:r>
    </w:p>
    <w:p w:rsidR="002E297B" w:rsidRPr="00500707" w:rsidRDefault="002E297B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lastRenderedPageBreak/>
        <w:t>Демонстрационное оборудование должно обеспечивать возможность наблюдения</w:t>
      </w:r>
      <w:r w:rsidR="00586FCA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всех изучаемых процессов, включ</w:t>
      </w:r>
      <w:r w:rsidR="004D1669">
        <w:rPr>
          <w:rFonts w:ascii="Times New Roman" w:hAnsi="Times New Roman" w:cs="Times New Roman"/>
          <w:sz w:val="28"/>
          <w:szCs w:val="28"/>
        </w:rPr>
        <w:t>е</w:t>
      </w:r>
      <w:r w:rsidRPr="00500707">
        <w:rPr>
          <w:rFonts w:ascii="Times New Roman" w:hAnsi="Times New Roman" w:cs="Times New Roman"/>
          <w:sz w:val="28"/>
          <w:szCs w:val="28"/>
        </w:rPr>
        <w:t>нных в программу элективного предмета.</w:t>
      </w:r>
    </w:p>
    <w:p w:rsidR="002E297B" w:rsidRPr="00500707" w:rsidRDefault="002E297B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Снабжение кабинета электричеством и водой должно осуществляться с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с</w:t>
      </w:r>
      <w:r w:rsidRPr="00500707">
        <w:rPr>
          <w:rFonts w:ascii="Times New Roman" w:hAnsi="Times New Roman" w:cs="Times New Roman"/>
          <w:sz w:val="28"/>
          <w:szCs w:val="28"/>
        </w:rPr>
        <w:t>о</w:t>
      </w:r>
      <w:r w:rsidRPr="00500707">
        <w:rPr>
          <w:rFonts w:ascii="Times New Roman" w:hAnsi="Times New Roman" w:cs="Times New Roman"/>
          <w:sz w:val="28"/>
          <w:szCs w:val="28"/>
        </w:rPr>
        <w:t>блюдением правил техники безопасности. К лабораторным столам, неподвижно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закрепл</w:t>
      </w:r>
      <w:r w:rsidR="004D1669">
        <w:rPr>
          <w:rFonts w:ascii="Times New Roman" w:hAnsi="Times New Roman" w:cs="Times New Roman"/>
          <w:sz w:val="28"/>
          <w:szCs w:val="28"/>
        </w:rPr>
        <w:t>е</w:t>
      </w:r>
      <w:r w:rsidRPr="00500707">
        <w:rPr>
          <w:rFonts w:ascii="Times New Roman" w:hAnsi="Times New Roman" w:cs="Times New Roman"/>
          <w:sz w:val="28"/>
          <w:szCs w:val="28"/>
        </w:rPr>
        <w:t>нным на полу кабинета, специалистами подводится переменное напряжение 42</w:t>
      </w:r>
      <w:proofErr w:type="gramStart"/>
      <w:r w:rsidR="003F229D" w:rsidRPr="00500707">
        <w:rPr>
          <w:rFonts w:ascii="Times New Roman" w:hAnsi="Times New Roman" w:cs="Times New Roman"/>
          <w:sz w:val="28"/>
          <w:szCs w:val="28"/>
        </w:rPr>
        <w:t> </w:t>
      </w:r>
      <w:r w:rsidRPr="005007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от щита комплекта электроснабжения, мощность которого выбирается в зависимости от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числа столов в кабинете.</w:t>
      </w:r>
    </w:p>
    <w:p w:rsidR="002E297B" w:rsidRPr="00500707" w:rsidRDefault="002E297B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К демонстрационному столу от щита комплекта электроснабжения должно быть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подведено напряжение 42</w:t>
      </w:r>
      <w:proofErr w:type="gramStart"/>
      <w:r w:rsidR="004D1669">
        <w:rPr>
          <w:rFonts w:ascii="Times New Roman" w:hAnsi="Times New Roman" w:cs="Times New Roman"/>
          <w:sz w:val="28"/>
          <w:szCs w:val="28"/>
        </w:rPr>
        <w:t> </w:t>
      </w:r>
      <w:r w:rsidRPr="005007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0707">
        <w:rPr>
          <w:rFonts w:ascii="Times New Roman" w:hAnsi="Times New Roman" w:cs="Times New Roman"/>
          <w:sz w:val="28"/>
          <w:szCs w:val="28"/>
        </w:rPr>
        <w:t xml:space="preserve"> и 220</w:t>
      </w:r>
      <w:r w:rsidR="004D1669">
        <w:rPr>
          <w:rFonts w:ascii="Times New Roman" w:hAnsi="Times New Roman" w:cs="Times New Roman"/>
          <w:sz w:val="28"/>
          <w:szCs w:val="28"/>
        </w:rPr>
        <w:t> </w:t>
      </w:r>
      <w:r w:rsidRPr="00500707">
        <w:rPr>
          <w:rFonts w:ascii="Times New Roman" w:hAnsi="Times New Roman" w:cs="Times New Roman"/>
          <w:sz w:val="28"/>
          <w:szCs w:val="28"/>
        </w:rPr>
        <w:t>В. В торце демонстрационного стола размещается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тумба с раковиной и краном.</w:t>
      </w:r>
    </w:p>
    <w:p w:rsidR="002E297B" w:rsidRPr="00500707" w:rsidRDefault="002E297B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В зависимости от имеющегося проекционного оборудования кабинет до</w:t>
      </w:r>
      <w:r w:rsidRPr="00500707">
        <w:rPr>
          <w:rFonts w:ascii="Times New Roman" w:hAnsi="Times New Roman" w:cs="Times New Roman"/>
          <w:sz w:val="28"/>
          <w:szCs w:val="28"/>
        </w:rPr>
        <w:t>л</w:t>
      </w:r>
      <w:r w:rsidRPr="00500707">
        <w:rPr>
          <w:rFonts w:ascii="Times New Roman" w:hAnsi="Times New Roman" w:cs="Times New Roman"/>
          <w:sz w:val="28"/>
          <w:szCs w:val="28"/>
        </w:rPr>
        <w:t>жен быть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оборудован системой полного или частичного затемнения. При о</w:t>
      </w:r>
      <w:r w:rsidRPr="00500707">
        <w:rPr>
          <w:rFonts w:ascii="Times New Roman" w:hAnsi="Times New Roman" w:cs="Times New Roman"/>
          <w:sz w:val="28"/>
          <w:szCs w:val="28"/>
        </w:rPr>
        <w:t>т</w:t>
      </w:r>
      <w:r w:rsidRPr="00500707">
        <w:rPr>
          <w:rFonts w:ascii="Times New Roman" w:hAnsi="Times New Roman" w:cs="Times New Roman"/>
          <w:sz w:val="28"/>
          <w:szCs w:val="28"/>
        </w:rPr>
        <w:t>сутствии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интерактивной доски на стене закрепляется экран.</w:t>
      </w:r>
    </w:p>
    <w:p w:rsidR="002E297B" w:rsidRPr="00500707" w:rsidRDefault="002E297B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hAnsi="Times New Roman" w:cs="Times New Roman"/>
          <w:sz w:val="28"/>
          <w:szCs w:val="28"/>
        </w:rPr>
        <w:t>Кабинет</w:t>
      </w:r>
      <w:r w:rsidR="003F229D" w:rsidRPr="00500707">
        <w:rPr>
          <w:rFonts w:ascii="Times New Roman" w:hAnsi="Times New Roman" w:cs="Times New Roman"/>
          <w:sz w:val="28"/>
          <w:szCs w:val="28"/>
        </w:rPr>
        <w:t>,</w:t>
      </w:r>
      <w:r w:rsidRPr="00500707">
        <w:rPr>
          <w:rFonts w:ascii="Times New Roman" w:hAnsi="Times New Roman" w:cs="Times New Roman"/>
          <w:sz w:val="28"/>
          <w:szCs w:val="28"/>
        </w:rPr>
        <w:t xml:space="preserve"> кроме лабораторного и демонстрационного оборудования, до</w:t>
      </w:r>
      <w:r w:rsidRPr="00500707">
        <w:rPr>
          <w:rFonts w:ascii="Times New Roman" w:hAnsi="Times New Roman" w:cs="Times New Roman"/>
          <w:sz w:val="28"/>
          <w:szCs w:val="28"/>
        </w:rPr>
        <w:t>л</w:t>
      </w:r>
      <w:r w:rsidRPr="00500707">
        <w:rPr>
          <w:rFonts w:ascii="Times New Roman" w:hAnsi="Times New Roman" w:cs="Times New Roman"/>
          <w:sz w:val="28"/>
          <w:szCs w:val="28"/>
        </w:rPr>
        <w:t>жен быть</w:t>
      </w:r>
      <w:r w:rsidR="000F4380" w:rsidRPr="00500707">
        <w:rPr>
          <w:rFonts w:ascii="Times New Roman" w:hAnsi="Times New Roman" w:cs="Times New Roman"/>
          <w:sz w:val="28"/>
          <w:szCs w:val="28"/>
        </w:rPr>
        <w:t xml:space="preserve"> </w:t>
      </w:r>
      <w:r w:rsidRPr="00500707">
        <w:rPr>
          <w:rFonts w:ascii="Times New Roman" w:hAnsi="Times New Roman" w:cs="Times New Roman"/>
          <w:sz w:val="28"/>
          <w:szCs w:val="28"/>
        </w:rPr>
        <w:t>по возможности также оснащен:</w:t>
      </w:r>
    </w:p>
    <w:p w:rsidR="002E297B" w:rsidRPr="00500707" w:rsidRDefault="004D1669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E297B" w:rsidRPr="00500707">
        <w:rPr>
          <w:rFonts w:ascii="Times New Roman" w:hAnsi="Times New Roman" w:cs="Times New Roman"/>
          <w:sz w:val="28"/>
          <w:szCs w:val="28"/>
        </w:rPr>
        <w:t>учебно-методической, справочно-информационной и научно-популярной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7B" w:rsidRPr="00500707">
        <w:rPr>
          <w:rFonts w:ascii="Times New Roman" w:hAnsi="Times New Roman" w:cs="Times New Roman"/>
          <w:sz w:val="28"/>
          <w:szCs w:val="28"/>
        </w:rPr>
        <w:t>литературой (учебниками, журналами, руководствами по проведению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7B" w:rsidRPr="00500707">
        <w:rPr>
          <w:rFonts w:ascii="Times New Roman" w:hAnsi="Times New Roman" w:cs="Times New Roman"/>
          <w:sz w:val="28"/>
          <w:szCs w:val="28"/>
        </w:rPr>
        <w:t>эксперимента, инструкциями по эксплуатации учебного оборудования);</w:t>
      </w:r>
    </w:p>
    <w:p w:rsidR="002E297B" w:rsidRPr="00500707" w:rsidRDefault="004D1669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E297B" w:rsidRPr="00500707">
        <w:rPr>
          <w:rFonts w:ascii="Times New Roman" w:hAnsi="Times New Roman" w:cs="Times New Roman"/>
          <w:sz w:val="28"/>
          <w:szCs w:val="28"/>
        </w:rPr>
        <w:t>картотекой с заданиями для индивидуального обучения,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97B" w:rsidRPr="00500707">
        <w:rPr>
          <w:rFonts w:ascii="Times New Roman" w:hAnsi="Times New Roman" w:cs="Times New Roman"/>
          <w:sz w:val="28"/>
          <w:szCs w:val="28"/>
        </w:rPr>
        <w:t>с</w:t>
      </w:r>
      <w:r w:rsidR="002E297B" w:rsidRPr="00500707">
        <w:rPr>
          <w:rFonts w:ascii="Times New Roman" w:hAnsi="Times New Roman" w:cs="Times New Roman"/>
          <w:sz w:val="28"/>
          <w:szCs w:val="28"/>
        </w:rPr>
        <w:t>а</w:t>
      </w:r>
      <w:r w:rsidR="002E297B" w:rsidRPr="00500707">
        <w:rPr>
          <w:rFonts w:ascii="Times New Roman" w:hAnsi="Times New Roman" w:cs="Times New Roman"/>
          <w:sz w:val="28"/>
          <w:szCs w:val="28"/>
        </w:rPr>
        <w:t>мостоятельных</w:t>
      </w:r>
      <w:proofErr w:type="gramEnd"/>
      <w:r w:rsidR="002E297B" w:rsidRPr="00500707">
        <w:rPr>
          <w:rFonts w:ascii="Times New Roman" w:hAnsi="Times New Roman" w:cs="Times New Roman"/>
          <w:sz w:val="28"/>
          <w:szCs w:val="28"/>
        </w:rPr>
        <w:t xml:space="preserve"> работы обучающихся;</w:t>
      </w:r>
    </w:p>
    <w:p w:rsidR="002E297B" w:rsidRPr="00500707" w:rsidRDefault="004D1669" w:rsidP="00197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E297B" w:rsidRPr="00500707">
        <w:rPr>
          <w:rFonts w:ascii="Times New Roman" w:hAnsi="Times New Roman" w:cs="Times New Roman"/>
          <w:sz w:val="28"/>
          <w:szCs w:val="28"/>
        </w:rPr>
        <w:t>комплектом тематических таблиц по всем разделам электродинамики</w:t>
      </w:r>
      <w:r w:rsidR="003F229D" w:rsidRPr="00500707">
        <w:rPr>
          <w:rFonts w:ascii="Times New Roman" w:hAnsi="Times New Roman" w:cs="Times New Roman"/>
          <w:sz w:val="28"/>
          <w:szCs w:val="28"/>
        </w:rPr>
        <w:t>.</w:t>
      </w:r>
    </w:p>
    <w:p w:rsidR="004D1669" w:rsidRPr="004D1669" w:rsidRDefault="004D1669" w:rsidP="001978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5620" w:rsidRPr="00500707" w:rsidRDefault="006B3D9A" w:rsidP="001978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Электронные </w:t>
      </w:r>
      <w:r w:rsidR="00305620" w:rsidRPr="00500707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ресурсы:</w:t>
      </w:r>
    </w:p>
    <w:p w:rsidR="00C459EF" w:rsidRPr="00500707" w:rsidRDefault="00C459EF" w:rsidP="001978E9">
      <w:pPr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0707">
        <w:rPr>
          <w:rFonts w:ascii="Times New Roman" w:eastAsia="Calibri" w:hAnsi="Times New Roman" w:cs="Times New Roman"/>
          <w:bCs/>
          <w:sz w:val="28"/>
          <w:szCs w:val="28"/>
        </w:rPr>
        <w:t>https://schoolpmr.3dn.ru/ – Школа Приднестровья.</w:t>
      </w:r>
    </w:p>
    <w:p w:rsidR="00C459EF" w:rsidRPr="00500707" w:rsidRDefault="00C459EF" w:rsidP="001978E9">
      <w:pPr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Курс «Основы электротехники и электроники» на портале «Открытое образование» </w:t>
      </w:r>
      <w:r w:rsidRPr="00500707">
        <w:rPr>
          <w:rFonts w:ascii="Times New Roman" w:eastAsia="Calibri" w:hAnsi="Times New Roman" w:cs="Times New Roman"/>
          <w:sz w:val="28"/>
          <w:szCs w:val="28"/>
        </w:rPr>
        <w:t>https://openedu.ru/course/urfu/ELB/</w:t>
      </w:r>
    </w:p>
    <w:p w:rsidR="00C459EF" w:rsidRPr="00500707" w:rsidRDefault="00C459EF" w:rsidP="001978E9">
      <w:pPr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 «Электротехника» на сайте http://ktf.krk.ru/courses/foet/</w:t>
      </w:r>
    </w:p>
    <w:p w:rsidR="00586FCA" w:rsidRPr="00500707" w:rsidRDefault="003F229D" w:rsidP="001978E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4.</w:t>
      </w:r>
      <w:r w:rsidR="00D85D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Раздел «Электрические цепи постоянного тока» на сайте </w:t>
      </w:r>
      <w:r w:rsidR="00586FCA" w:rsidRP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http://www.</w:t>
      </w:r>
      <w:r w:rsidR="001978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6FCA" w:rsidRP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college.ru/enportal/physics/content/chapter4/section/</w:t>
      </w:r>
      <w:r w:rsidR="00586FCA" w:rsidRPr="004D16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paragraph8/the ory.html</w:t>
      </w:r>
    </w:p>
    <w:p w:rsidR="00586FCA" w:rsidRPr="00500707" w:rsidRDefault="003F229D" w:rsidP="001978E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586FCA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C459EF" w:rsidRPr="00500707">
        <w:rPr>
          <w:rFonts w:ascii="Times New Roman" w:eastAsia="Times New Roman" w:hAnsi="Times New Roman" w:cs="Times New Roman"/>
          <w:sz w:val="28"/>
          <w:szCs w:val="28"/>
        </w:rPr>
        <w:t xml:space="preserve">Учебники по курсу 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«Общая </w:t>
      </w:r>
      <w:r w:rsid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лектротехника» </w:t>
      </w:r>
      <w:r w:rsidR="00C459EF" w:rsidRPr="00500707">
        <w:rPr>
          <w:rFonts w:ascii="Times New Roman" w:eastAsia="Times New Roman" w:hAnsi="Times New Roman" w:cs="Times New Roman"/>
          <w:sz w:val="28"/>
          <w:szCs w:val="28"/>
        </w:rPr>
        <w:t>на сайте</w:t>
      </w:r>
      <w:r w:rsidRPr="0050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FCA" w:rsidRP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http://elib.ispu.ru/library/electro1/index.htm</w:t>
      </w:r>
    </w:p>
    <w:p w:rsidR="00586FCA" w:rsidRPr="00500707" w:rsidRDefault="003F229D" w:rsidP="001978E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007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6FCA" w:rsidRPr="005007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1669">
        <w:rPr>
          <w:rFonts w:ascii="Times New Roman" w:eastAsia="Times New Roman" w:hAnsi="Times New Roman" w:cs="Times New Roman"/>
          <w:sz w:val="28"/>
          <w:szCs w:val="28"/>
        </w:rPr>
        <w:tab/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Электронный справочник по направлению </w:t>
      </w:r>
      <w:r w:rsid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Электротехника, электром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ханика и </w:t>
      </w:r>
      <w:proofErr w:type="spellStart"/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электротехнологии</w:t>
      </w:r>
      <w:proofErr w:type="spellEnd"/>
      <w:r w:rsid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 сайте </w:t>
      </w:r>
      <w:r w:rsidR="00586FCA" w:rsidRP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http://ftemk.mpei.ac.ru/elpro/</w:t>
      </w:r>
    </w:p>
    <w:p w:rsidR="00C459EF" w:rsidRPr="00500707" w:rsidRDefault="003F229D" w:rsidP="001978E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6265FA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586FCA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чебник по курсу «Электроника и </w:t>
      </w:r>
      <w:proofErr w:type="spellStart"/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схемотехника</w:t>
      </w:r>
      <w:proofErr w:type="spellEnd"/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 на портале</w:t>
      </w:r>
      <w:r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http://www.toe.stf.mrsu.ru/demoversia/book/index.htm</w:t>
      </w:r>
    </w:p>
    <w:p w:rsidR="00BD063E" w:rsidRPr="003F229D" w:rsidRDefault="003F229D" w:rsidP="001978E9">
      <w:p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586FCA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D16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Мультимедийный курс «В мир электричества как в первый раз»</w:t>
      </w:r>
      <w:r w:rsidR="001978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459EF" w:rsidRPr="005007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http://www.eltray.com</w:t>
      </w:r>
    </w:p>
    <w:sectPr w:rsidR="00BD063E" w:rsidRPr="003F229D" w:rsidSect="00721720">
      <w:footerReference w:type="default" r:id="rId9"/>
      <w:pgSz w:w="11906" w:h="16838" w:code="9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6A" w:rsidRDefault="00FA496A" w:rsidP="00E72D25">
      <w:pPr>
        <w:spacing w:after="0" w:line="240" w:lineRule="auto"/>
      </w:pPr>
      <w:r>
        <w:separator/>
      </w:r>
    </w:p>
  </w:endnote>
  <w:endnote w:type="continuationSeparator" w:id="0">
    <w:p w:rsidR="00FA496A" w:rsidRDefault="00FA496A" w:rsidP="00E7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A3" w:rsidRPr="003F229D" w:rsidRDefault="00E529A3" w:rsidP="00D941D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6"/>
        <w:szCs w:val="26"/>
      </w:rPr>
    </w:pPr>
    <w:r w:rsidRPr="003F229D">
      <w:rPr>
        <w:color w:val="000000"/>
        <w:sz w:val="26"/>
        <w:szCs w:val="26"/>
      </w:rPr>
      <w:fldChar w:fldCharType="begin"/>
    </w:r>
    <w:r w:rsidRPr="003F229D">
      <w:rPr>
        <w:color w:val="000000"/>
        <w:sz w:val="26"/>
        <w:szCs w:val="26"/>
      </w:rPr>
      <w:instrText>PAGE</w:instrText>
    </w:r>
    <w:r w:rsidRPr="003F229D">
      <w:rPr>
        <w:color w:val="000000"/>
        <w:sz w:val="26"/>
        <w:szCs w:val="26"/>
      </w:rPr>
      <w:fldChar w:fldCharType="separate"/>
    </w:r>
    <w:r w:rsidR="004E6C89">
      <w:rPr>
        <w:noProof/>
        <w:color w:val="000000"/>
        <w:sz w:val="26"/>
        <w:szCs w:val="26"/>
      </w:rPr>
      <w:t>2</w:t>
    </w:r>
    <w:r w:rsidRPr="003F229D">
      <w:rPr>
        <w:color w:val="00000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6A" w:rsidRDefault="00FA496A" w:rsidP="00E72D25">
      <w:pPr>
        <w:spacing w:after="0" w:line="240" w:lineRule="auto"/>
      </w:pPr>
      <w:r>
        <w:separator/>
      </w:r>
    </w:p>
  </w:footnote>
  <w:footnote w:type="continuationSeparator" w:id="0">
    <w:p w:rsidR="00FA496A" w:rsidRDefault="00FA496A" w:rsidP="00E7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A4"/>
    <w:multiLevelType w:val="multilevel"/>
    <w:tmpl w:val="D50A7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6990"/>
    <w:multiLevelType w:val="hybridMultilevel"/>
    <w:tmpl w:val="20D037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AC221E"/>
    <w:multiLevelType w:val="hybridMultilevel"/>
    <w:tmpl w:val="18B2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4266D"/>
    <w:multiLevelType w:val="multilevel"/>
    <w:tmpl w:val="C0D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20E16"/>
    <w:multiLevelType w:val="multilevel"/>
    <w:tmpl w:val="18D4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673BE"/>
    <w:multiLevelType w:val="multilevel"/>
    <w:tmpl w:val="33B8A5AE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85597B"/>
    <w:multiLevelType w:val="multilevel"/>
    <w:tmpl w:val="22D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33E4A"/>
    <w:multiLevelType w:val="hybridMultilevel"/>
    <w:tmpl w:val="CB8A06C2"/>
    <w:lvl w:ilvl="0" w:tplc="5B46E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2A1E"/>
    <w:multiLevelType w:val="multilevel"/>
    <w:tmpl w:val="E01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20D53"/>
    <w:multiLevelType w:val="hybridMultilevel"/>
    <w:tmpl w:val="D0F26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24322"/>
    <w:multiLevelType w:val="hybridMultilevel"/>
    <w:tmpl w:val="F386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B464D"/>
    <w:multiLevelType w:val="hybridMultilevel"/>
    <w:tmpl w:val="0E1C8BBC"/>
    <w:lvl w:ilvl="0" w:tplc="E6D4D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C4EE4"/>
    <w:multiLevelType w:val="hybridMultilevel"/>
    <w:tmpl w:val="D8A6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B398D"/>
    <w:multiLevelType w:val="hybridMultilevel"/>
    <w:tmpl w:val="35DC9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C4032E"/>
    <w:multiLevelType w:val="hybridMultilevel"/>
    <w:tmpl w:val="7348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A39CD"/>
    <w:multiLevelType w:val="multilevel"/>
    <w:tmpl w:val="62D0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5A7CA7"/>
    <w:multiLevelType w:val="hybridMultilevel"/>
    <w:tmpl w:val="3D34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0079C"/>
    <w:multiLevelType w:val="multilevel"/>
    <w:tmpl w:val="55AE7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11B1D36"/>
    <w:multiLevelType w:val="hybridMultilevel"/>
    <w:tmpl w:val="9BE057E2"/>
    <w:lvl w:ilvl="0" w:tplc="E6D4D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C0FED"/>
    <w:multiLevelType w:val="hybridMultilevel"/>
    <w:tmpl w:val="2242A806"/>
    <w:lvl w:ilvl="0" w:tplc="4C5605F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CF44AE"/>
    <w:multiLevelType w:val="multilevel"/>
    <w:tmpl w:val="106A0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78D141CF"/>
    <w:multiLevelType w:val="multilevel"/>
    <w:tmpl w:val="AF12E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9648E"/>
    <w:multiLevelType w:val="multilevel"/>
    <w:tmpl w:val="E01C1E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5"/>
  </w:num>
  <w:num w:numId="3">
    <w:abstractNumId w:val="1"/>
  </w:num>
  <w:num w:numId="4">
    <w:abstractNumId w:val="17"/>
  </w:num>
  <w:num w:numId="5">
    <w:abstractNumId w:val="0"/>
  </w:num>
  <w:num w:numId="6">
    <w:abstractNumId w:val="20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21"/>
  </w:num>
  <w:num w:numId="13">
    <w:abstractNumId w:val="12"/>
  </w:num>
  <w:num w:numId="14">
    <w:abstractNumId w:val="16"/>
  </w:num>
  <w:num w:numId="15">
    <w:abstractNumId w:val="9"/>
  </w:num>
  <w:num w:numId="16">
    <w:abstractNumId w:val="14"/>
  </w:num>
  <w:num w:numId="17">
    <w:abstractNumId w:val="2"/>
  </w:num>
  <w:num w:numId="18">
    <w:abstractNumId w:val="11"/>
  </w:num>
  <w:num w:numId="19">
    <w:abstractNumId w:val="18"/>
  </w:num>
  <w:num w:numId="20">
    <w:abstractNumId w:val="13"/>
  </w:num>
  <w:num w:numId="21">
    <w:abstractNumId w:val="7"/>
  </w:num>
  <w:num w:numId="22">
    <w:abstractNumId w:val="1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620"/>
    <w:rsid w:val="0004487F"/>
    <w:rsid w:val="00055FF8"/>
    <w:rsid w:val="00096441"/>
    <w:rsid w:val="000A1C14"/>
    <w:rsid w:val="000C482F"/>
    <w:rsid w:val="000C4C2A"/>
    <w:rsid w:val="000F4380"/>
    <w:rsid w:val="001274FB"/>
    <w:rsid w:val="00173CE5"/>
    <w:rsid w:val="00176467"/>
    <w:rsid w:val="001978E9"/>
    <w:rsid w:val="001A3F19"/>
    <w:rsid w:val="001E6F14"/>
    <w:rsid w:val="002044F2"/>
    <w:rsid w:val="00236868"/>
    <w:rsid w:val="0024051F"/>
    <w:rsid w:val="00263E9C"/>
    <w:rsid w:val="002A02E1"/>
    <w:rsid w:val="002E297B"/>
    <w:rsid w:val="002F538D"/>
    <w:rsid w:val="00305620"/>
    <w:rsid w:val="00366571"/>
    <w:rsid w:val="003B7ED0"/>
    <w:rsid w:val="003F229D"/>
    <w:rsid w:val="00422A9A"/>
    <w:rsid w:val="00462DF0"/>
    <w:rsid w:val="00464EAD"/>
    <w:rsid w:val="004807C8"/>
    <w:rsid w:val="004B6693"/>
    <w:rsid w:val="004C4A7D"/>
    <w:rsid w:val="004D149A"/>
    <w:rsid w:val="004D1669"/>
    <w:rsid w:val="004E4B95"/>
    <w:rsid w:val="004E6C89"/>
    <w:rsid w:val="00500707"/>
    <w:rsid w:val="00507735"/>
    <w:rsid w:val="0055103D"/>
    <w:rsid w:val="0055199E"/>
    <w:rsid w:val="00586FCA"/>
    <w:rsid w:val="005A7E7A"/>
    <w:rsid w:val="005D2A20"/>
    <w:rsid w:val="005D495F"/>
    <w:rsid w:val="006265FA"/>
    <w:rsid w:val="00670E91"/>
    <w:rsid w:val="006A259F"/>
    <w:rsid w:val="006A43F4"/>
    <w:rsid w:val="006B14D8"/>
    <w:rsid w:val="006B3D9A"/>
    <w:rsid w:val="006F4837"/>
    <w:rsid w:val="006F52F6"/>
    <w:rsid w:val="00701F01"/>
    <w:rsid w:val="00702B33"/>
    <w:rsid w:val="00721720"/>
    <w:rsid w:val="00737038"/>
    <w:rsid w:val="00745898"/>
    <w:rsid w:val="00790FBC"/>
    <w:rsid w:val="007A13FB"/>
    <w:rsid w:val="007B5FA4"/>
    <w:rsid w:val="007C5708"/>
    <w:rsid w:val="00836182"/>
    <w:rsid w:val="0084121C"/>
    <w:rsid w:val="00890C45"/>
    <w:rsid w:val="00891EEA"/>
    <w:rsid w:val="00895D39"/>
    <w:rsid w:val="008A6E87"/>
    <w:rsid w:val="008D7694"/>
    <w:rsid w:val="00906044"/>
    <w:rsid w:val="009115C8"/>
    <w:rsid w:val="0091213A"/>
    <w:rsid w:val="0091345C"/>
    <w:rsid w:val="0095492A"/>
    <w:rsid w:val="00960753"/>
    <w:rsid w:val="00965D88"/>
    <w:rsid w:val="00981D31"/>
    <w:rsid w:val="00983733"/>
    <w:rsid w:val="009C6E3B"/>
    <w:rsid w:val="009F35D2"/>
    <w:rsid w:val="009F3F1E"/>
    <w:rsid w:val="00A12313"/>
    <w:rsid w:val="00A37BAE"/>
    <w:rsid w:val="00A46D10"/>
    <w:rsid w:val="00A51006"/>
    <w:rsid w:val="00A723DC"/>
    <w:rsid w:val="00A90E76"/>
    <w:rsid w:val="00AD691A"/>
    <w:rsid w:val="00B06E4B"/>
    <w:rsid w:val="00B404B3"/>
    <w:rsid w:val="00B41853"/>
    <w:rsid w:val="00B63C3E"/>
    <w:rsid w:val="00B90C2D"/>
    <w:rsid w:val="00BB5F16"/>
    <w:rsid w:val="00BD063E"/>
    <w:rsid w:val="00C06D42"/>
    <w:rsid w:val="00C459EF"/>
    <w:rsid w:val="00C46A2B"/>
    <w:rsid w:val="00C54B57"/>
    <w:rsid w:val="00C63D46"/>
    <w:rsid w:val="00C8301A"/>
    <w:rsid w:val="00C853FF"/>
    <w:rsid w:val="00C90A52"/>
    <w:rsid w:val="00CC5DA8"/>
    <w:rsid w:val="00D47DDE"/>
    <w:rsid w:val="00D60B0B"/>
    <w:rsid w:val="00D85D0C"/>
    <w:rsid w:val="00D941DF"/>
    <w:rsid w:val="00DA6515"/>
    <w:rsid w:val="00DB596D"/>
    <w:rsid w:val="00DD1970"/>
    <w:rsid w:val="00DD4BD3"/>
    <w:rsid w:val="00E00822"/>
    <w:rsid w:val="00E4062C"/>
    <w:rsid w:val="00E431A0"/>
    <w:rsid w:val="00E529A3"/>
    <w:rsid w:val="00E652FE"/>
    <w:rsid w:val="00E72D25"/>
    <w:rsid w:val="00E76019"/>
    <w:rsid w:val="00E809E4"/>
    <w:rsid w:val="00EC365F"/>
    <w:rsid w:val="00EE0D2C"/>
    <w:rsid w:val="00EE550D"/>
    <w:rsid w:val="00F310F9"/>
    <w:rsid w:val="00F32084"/>
    <w:rsid w:val="00F343A5"/>
    <w:rsid w:val="00F47D0E"/>
    <w:rsid w:val="00F5401F"/>
    <w:rsid w:val="00F54D2F"/>
    <w:rsid w:val="00FA496A"/>
    <w:rsid w:val="00FB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25"/>
  </w:style>
  <w:style w:type="paragraph" w:styleId="1">
    <w:name w:val="heading 1"/>
    <w:basedOn w:val="10"/>
    <w:next w:val="10"/>
    <w:link w:val="11"/>
    <w:rsid w:val="00F54D2F"/>
    <w:pPr>
      <w:spacing w:before="79"/>
      <w:ind w:left="65" w:right="338"/>
      <w:jc w:val="center"/>
      <w:outlineLvl w:val="0"/>
    </w:pPr>
    <w:rPr>
      <w:rFonts w:ascii="Trebuchet MS" w:eastAsia="Trebuchet MS" w:hAnsi="Trebuchet MS" w:cs="Trebuchet MS"/>
      <w:b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562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056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620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"/>
    <w:rsid w:val="00F54D2F"/>
    <w:rPr>
      <w:rFonts w:ascii="Trebuchet MS" w:eastAsia="Trebuchet MS" w:hAnsi="Trebuchet MS" w:cs="Trebuchet MS"/>
      <w:b/>
      <w:sz w:val="29"/>
      <w:szCs w:val="29"/>
    </w:rPr>
  </w:style>
  <w:style w:type="table" w:styleId="a5">
    <w:name w:val="Table Grid"/>
    <w:basedOn w:val="a1"/>
    <w:uiPriority w:val="59"/>
    <w:rsid w:val="0036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240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B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229D"/>
  </w:style>
  <w:style w:type="paragraph" w:styleId="aa">
    <w:name w:val="footer"/>
    <w:basedOn w:val="a"/>
    <w:link w:val="ab"/>
    <w:uiPriority w:val="99"/>
    <w:unhideWhenUsed/>
    <w:rsid w:val="003F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2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BC74-61FE-40EC-AFD1-39FB4343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14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Тимчук</cp:lastModifiedBy>
  <cp:revision>14</cp:revision>
  <dcterms:created xsi:type="dcterms:W3CDTF">2023-12-11T07:55:00Z</dcterms:created>
  <dcterms:modified xsi:type="dcterms:W3CDTF">2024-01-05T08:33:00Z</dcterms:modified>
</cp:coreProperties>
</file>